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spacing w:after="0" w:line="240" w:lineRule="auto"/>
        <w:jc w:val="both"/>
        <w:rPr>
          <w:b w:val="1"/>
          <w:sz w:val="40"/>
          <w:szCs w:val="40"/>
          <w:u w:val="single"/>
        </w:rPr>
      </w:pPr>
      <w:r w:rsidDel="00000000" w:rsidR="00000000" w:rsidRPr="00000000">
        <w:rPr>
          <w:b w:val="1"/>
          <w:sz w:val="40"/>
          <w:szCs w:val="40"/>
          <w:u w:val="single"/>
          <w:rtl w:val="0"/>
        </w:rPr>
        <w:t xml:space="preserve">SQL-Exercises:</w:t>
      </w:r>
    </w:p>
    <w:p w:rsidR="00000000" w:rsidDel="00000000" w:rsidP="00000000" w:rsidRDefault="00000000" w:rsidRPr="00000000" w14:paraId="00000002">
      <w:pPr>
        <w:spacing w:after="0" w:line="240" w:lineRule="auto"/>
        <w:jc w:val="both"/>
        <w:rPr>
          <w:b w:val="1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pacing w:after="0" w:line="240" w:lineRule="auto"/>
        <w:jc w:val="both"/>
        <w:rPr>
          <w:b w:val="1"/>
          <w:sz w:val="28"/>
          <w:szCs w:val="28"/>
          <w:u w:val="single"/>
        </w:rPr>
      </w:pPr>
      <w:r w:rsidDel="00000000" w:rsidR="00000000" w:rsidRPr="00000000">
        <w:rPr>
          <w:b w:val="1"/>
          <w:sz w:val="28"/>
          <w:szCs w:val="28"/>
          <w:u w:val="single"/>
          <w:rtl w:val="0"/>
        </w:rPr>
        <w:t xml:space="preserve">Exercise1:</w:t>
      </w:r>
    </w:p>
    <w:p w:rsidR="00000000" w:rsidDel="00000000" w:rsidP="00000000" w:rsidRDefault="00000000" w:rsidRPr="00000000" w14:paraId="00000004">
      <w:pPr>
        <w:spacing w:after="0" w:line="240" w:lineRule="auto"/>
        <w:jc w:val="both"/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spacing w:after="0" w:line="240" w:lineRule="auto"/>
        <w:jc w:val="both"/>
        <w:rPr>
          <w:b w:val="1"/>
          <w:sz w:val="24"/>
          <w:szCs w:val="24"/>
        </w:rPr>
      </w:pPr>
      <w:r w:rsidDel="00000000" w:rsidR="00000000" w:rsidRPr="00000000">
        <w:rPr>
          <w:b w:val="1"/>
          <w:sz w:val="24"/>
          <w:szCs w:val="24"/>
          <w:rtl w:val="0"/>
        </w:rPr>
        <w:t xml:space="preserve">Consider</w:t>
      </w:r>
      <w:r w:rsidDel="00000000" w:rsidR="00000000" w:rsidRPr="00000000">
        <w:rPr>
          <w:sz w:val="24"/>
          <w:szCs w:val="24"/>
          <w:rtl w:val="0"/>
        </w:rPr>
        <w:t xml:space="preserve"> </w:t>
      </w:r>
      <w:r w:rsidDel="00000000" w:rsidR="00000000" w:rsidRPr="00000000">
        <w:rPr>
          <w:b w:val="1"/>
          <w:sz w:val="24"/>
          <w:szCs w:val="24"/>
          <w:rtl w:val="0"/>
        </w:rPr>
        <w:t xml:space="preserve">the</w:t>
      </w:r>
      <w:r w:rsidDel="00000000" w:rsidR="00000000" w:rsidRPr="00000000">
        <w:rPr>
          <w:sz w:val="24"/>
          <w:szCs w:val="24"/>
          <w:rtl w:val="0"/>
        </w:rPr>
        <w:t xml:space="preserve"> </w:t>
      </w:r>
      <w:r w:rsidDel="00000000" w:rsidR="00000000" w:rsidRPr="00000000">
        <w:rPr>
          <w:b w:val="1"/>
          <w:sz w:val="24"/>
          <w:szCs w:val="24"/>
          <w:rtl w:val="0"/>
        </w:rPr>
        <w:t xml:space="preserve">following</w:t>
      </w:r>
      <w:r w:rsidDel="00000000" w:rsidR="00000000" w:rsidRPr="00000000">
        <w:rPr>
          <w:sz w:val="24"/>
          <w:szCs w:val="24"/>
          <w:rtl w:val="0"/>
        </w:rPr>
        <w:t xml:space="preserve"> </w:t>
      </w:r>
      <w:r w:rsidDel="00000000" w:rsidR="00000000" w:rsidRPr="00000000">
        <w:rPr>
          <w:b w:val="1"/>
          <w:sz w:val="24"/>
          <w:szCs w:val="24"/>
          <w:rtl w:val="0"/>
        </w:rPr>
        <w:t xml:space="preserve">Database:</w:t>
      </w:r>
    </w:p>
    <w:p w:rsidR="00000000" w:rsidDel="00000000" w:rsidP="00000000" w:rsidRDefault="00000000" w:rsidRPr="00000000" w14:paraId="00000006">
      <w:pPr>
        <w:spacing w:after="0" w:line="240" w:lineRule="auto"/>
        <w:jc w:val="both"/>
        <w:rPr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spacing w:after="0" w:line="240" w:lineRule="auto"/>
        <w:jc w:val="both"/>
        <w:rPr>
          <w:sz w:val="40"/>
          <w:szCs w:val="40"/>
        </w:rPr>
      </w:pPr>
      <w:r w:rsidDel="00000000" w:rsidR="00000000" w:rsidRPr="00000000">
        <w:rPr>
          <w:b w:val="1"/>
          <w:sz w:val="40"/>
          <w:szCs w:val="40"/>
          <w:rtl w:val="0"/>
        </w:rPr>
        <w:t xml:space="preserve">Customer</w:t>
      </w:r>
      <w:r w:rsidDel="00000000" w:rsidR="00000000" w:rsidRPr="00000000">
        <w:rPr>
          <w:sz w:val="40"/>
          <w:szCs w:val="40"/>
          <w:rtl w:val="0"/>
        </w:rPr>
        <w:t xml:space="preserve"> (</w:t>
      </w:r>
      <w:r w:rsidDel="00000000" w:rsidR="00000000" w:rsidRPr="00000000">
        <w:rPr>
          <w:sz w:val="40"/>
          <w:szCs w:val="40"/>
          <w:u w:val="single"/>
          <w:rtl w:val="0"/>
        </w:rPr>
        <w:t xml:space="preserve">customer_id</w:t>
      </w:r>
      <w:r w:rsidDel="00000000" w:rsidR="00000000" w:rsidRPr="00000000">
        <w:rPr>
          <w:sz w:val="40"/>
          <w:szCs w:val="40"/>
          <w:rtl w:val="0"/>
        </w:rPr>
        <w:t xml:space="preserve">, customer_name, favorite_color, phone)</w:t>
      </w:r>
    </w:p>
    <w:p w:rsidR="00000000" w:rsidDel="00000000" w:rsidP="00000000" w:rsidRDefault="00000000" w:rsidRPr="00000000" w14:paraId="00000008">
      <w:pPr>
        <w:spacing w:after="0" w:line="240" w:lineRule="auto"/>
        <w:jc w:val="both"/>
        <w:rPr>
          <w:sz w:val="40"/>
          <w:szCs w:val="40"/>
        </w:rPr>
      </w:pPr>
      <w:r w:rsidDel="00000000" w:rsidR="00000000" w:rsidRPr="00000000">
        <w:rPr>
          <w:b w:val="1"/>
          <w:sz w:val="40"/>
          <w:szCs w:val="40"/>
          <w:rtl w:val="0"/>
        </w:rPr>
        <w:t xml:space="preserve">Cart</w:t>
      </w:r>
      <w:r w:rsidDel="00000000" w:rsidR="00000000" w:rsidRPr="00000000">
        <w:rPr>
          <w:sz w:val="40"/>
          <w:szCs w:val="40"/>
          <w:rtl w:val="0"/>
        </w:rPr>
        <w:t xml:space="preserve"> (</w:t>
      </w:r>
      <w:r w:rsidDel="00000000" w:rsidR="00000000" w:rsidRPr="00000000">
        <w:rPr>
          <w:sz w:val="40"/>
          <w:szCs w:val="40"/>
          <w:u w:val="single"/>
          <w:rtl w:val="0"/>
        </w:rPr>
        <w:t xml:space="preserve">item_id</w:t>
      </w:r>
      <w:r w:rsidDel="00000000" w:rsidR="00000000" w:rsidRPr="00000000">
        <w:rPr>
          <w:sz w:val="40"/>
          <w:szCs w:val="40"/>
          <w:rtl w:val="0"/>
        </w:rPr>
        <w:t xml:space="preserve">, product_Nb, customer_id, color, </w:t>
      </w:r>
      <w:r w:rsidDel="00000000" w:rsidR="00000000" w:rsidRPr="00000000">
        <w:rPr>
          <w:color w:val="000000"/>
          <w:sz w:val="40"/>
          <w:szCs w:val="40"/>
          <w:rtl w:val="0"/>
        </w:rPr>
        <w:t xml:space="preserve">date_sold</w:t>
      </w:r>
      <w:r w:rsidDel="00000000" w:rsidR="00000000" w:rsidRPr="00000000">
        <w:rPr>
          <w:sz w:val="40"/>
          <w:szCs w:val="40"/>
          <w:rtl w:val="0"/>
        </w:rPr>
        <w:t xml:space="preserve">)</w:t>
      </w:r>
    </w:p>
    <w:p w:rsidR="00000000" w:rsidDel="00000000" w:rsidP="00000000" w:rsidRDefault="00000000" w:rsidRPr="00000000" w14:paraId="00000009">
      <w:pPr>
        <w:spacing w:after="0" w:line="240" w:lineRule="auto"/>
        <w:jc w:val="both"/>
        <w:rPr>
          <w:sz w:val="40"/>
          <w:szCs w:val="40"/>
        </w:rPr>
      </w:pPr>
      <w:r w:rsidDel="00000000" w:rsidR="00000000" w:rsidRPr="00000000">
        <w:rPr>
          <w:b w:val="1"/>
          <w:sz w:val="40"/>
          <w:szCs w:val="40"/>
          <w:rtl w:val="0"/>
        </w:rPr>
        <w:t xml:space="preserve">Product</w:t>
      </w:r>
      <w:r w:rsidDel="00000000" w:rsidR="00000000" w:rsidRPr="00000000">
        <w:rPr>
          <w:sz w:val="40"/>
          <w:szCs w:val="40"/>
          <w:rtl w:val="0"/>
        </w:rPr>
        <w:t xml:space="preserve"> (</w:t>
      </w:r>
      <w:r w:rsidDel="00000000" w:rsidR="00000000" w:rsidRPr="00000000">
        <w:rPr>
          <w:sz w:val="40"/>
          <w:szCs w:val="40"/>
          <w:u w:val="single"/>
          <w:rtl w:val="0"/>
        </w:rPr>
        <w:t xml:space="preserve">product_Nb</w:t>
      </w:r>
      <w:r w:rsidDel="00000000" w:rsidR="00000000" w:rsidRPr="00000000">
        <w:rPr>
          <w:sz w:val="40"/>
          <w:szCs w:val="40"/>
          <w:rtl w:val="0"/>
        </w:rPr>
        <w:t xml:space="preserve">, product_name, price, maker)</w:t>
      </w:r>
    </w:p>
    <w:p w:rsidR="00000000" w:rsidDel="00000000" w:rsidP="00000000" w:rsidRDefault="00000000" w:rsidRPr="00000000" w14:paraId="0000000A">
      <w:pPr>
        <w:spacing w:after="0" w:line="240" w:lineRule="auto"/>
        <w:jc w:val="both"/>
        <w:rPr>
          <w:sz w:val="40"/>
          <w:szCs w:val="40"/>
        </w:rPr>
      </w:pPr>
      <w:r w:rsidDel="00000000" w:rsidR="00000000" w:rsidRPr="00000000">
        <w:rPr>
          <w:b w:val="1"/>
          <w:sz w:val="40"/>
          <w:szCs w:val="40"/>
          <w:rtl w:val="0"/>
        </w:rPr>
        <w:t xml:space="preserve">Available_colors</w:t>
      </w:r>
      <w:r w:rsidDel="00000000" w:rsidR="00000000" w:rsidRPr="00000000">
        <w:rPr>
          <w:sz w:val="40"/>
          <w:szCs w:val="40"/>
          <w:rtl w:val="0"/>
        </w:rPr>
        <w:t xml:space="preserve"> (</w:t>
      </w:r>
      <w:r w:rsidDel="00000000" w:rsidR="00000000" w:rsidRPr="00000000">
        <w:rPr>
          <w:sz w:val="40"/>
          <w:szCs w:val="40"/>
          <w:u w:val="single"/>
          <w:rtl w:val="0"/>
        </w:rPr>
        <w:t xml:space="preserve">product_Nb</w:t>
      </w:r>
      <w:r w:rsidDel="00000000" w:rsidR="00000000" w:rsidRPr="00000000">
        <w:rPr>
          <w:sz w:val="40"/>
          <w:szCs w:val="40"/>
          <w:rtl w:val="0"/>
        </w:rPr>
        <w:t xml:space="preserve">, </w:t>
      </w:r>
      <w:r w:rsidDel="00000000" w:rsidR="00000000" w:rsidRPr="00000000">
        <w:rPr>
          <w:sz w:val="40"/>
          <w:szCs w:val="40"/>
          <w:u w:val="single"/>
          <w:rtl w:val="0"/>
        </w:rPr>
        <w:t xml:space="preserve">color</w:t>
      </w:r>
      <w:r w:rsidDel="00000000" w:rsidR="00000000" w:rsidRPr="00000000">
        <w:rPr>
          <w:sz w:val="40"/>
          <w:szCs w:val="40"/>
          <w:rtl w:val="0"/>
        </w:rPr>
        <w:t xml:space="preserve">) </w:t>
      </w:r>
    </w:p>
    <w:p w:rsidR="00000000" w:rsidDel="00000000" w:rsidP="00000000" w:rsidRDefault="00000000" w:rsidRPr="00000000" w14:paraId="0000000B">
      <w:pPr>
        <w:spacing w:after="0" w:line="240" w:lineRule="auto"/>
        <w:jc w:val="both"/>
        <w:rPr>
          <w:sz w:val="40"/>
          <w:szCs w:val="4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keepNext w:val="0"/>
        <w:keepLines w:val="0"/>
        <w:pageBreakBefore w:val="0"/>
        <w:widowControl w:val="1"/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hanging="360"/>
        <w:jc w:val="both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0"/>
        </w:rPr>
        <w:t xml:space="preserve">Write in SQL a statement to create the relation </w:t>
      </w:r>
      <w:r w:rsidDel="00000000" w:rsidR="00000000" w:rsidRPr="00000000">
        <w:rPr>
          <w:rFonts w:ascii="Calibri" w:cs="Calibri" w:eastAsia="Calibri" w:hAnsi="Calibri"/>
          <w:b w:val="0"/>
          <w:i w:val="1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0"/>
        </w:rPr>
        <w:t xml:space="preserve">Available_colors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0"/>
        </w:rPr>
        <w:t xml:space="preserve">. Don’t forget the primary keys.</w:t>
      </w:r>
    </w:p>
    <w:p w:rsidR="00000000" w:rsidDel="00000000" w:rsidP="00000000" w:rsidRDefault="00000000" w:rsidRPr="00000000" w14:paraId="0000000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firstLine="0"/>
        <w:jc w:val="both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40"/>
          <w:szCs w:val="40"/>
          <w:highlight w:val="yellow"/>
          <w:u w:val="none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40"/>
          <w:szCs w:val="40"/>
          <w:highlight w:val="yellow"/>
          <w:u w:val="none"/>
          <w:vertAlign w:val="baseline"/>
          <w:rtl w:val="0"/>
        </w:rPr>
        <w:t xml:space="preserve">Create table available_colors(</w:t>
      </w:r>
    </w:p>
    <w:p w:rsidR="00000000" w:rsidDel="00000000" w:rsidP="00000000" w:rsidRDefault="00000000" w:rsidRPr="00000000" w14:paraId="0000000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firstLine="0"/>
        <w:jc w:val="both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40"/>
          <w:szCs w:val="40"/>
          <w:highlight w:val="yellow"/>
          <w:u w:val="none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40"/>
          <w:szCs w:val="40"/>
          <w:highlight w:val="yellow"/>
          <w:u w:val="none"/>
          <w:vertAlign w:val="baseline"/>
          <w:rtl w:val="0"/>
        </w:rPr>
        <w:t xml:space="preserve">Product_nb int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1"/>
          <w:color w:val="000000"/>
          <w:sz w:val="40"/>
          <w:szCs w:val="40"/>
          <w:highlight w:val="yellow"/>
          <w:u w:val="none"/>
          <w:vertAlign w:val="baseline"/>
          <w:rtl w:val="0"/>
        </w:rPr>
        <w:t xml:space="preserve">foreign key references product(product_nb),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firstLine="0"/>
        <w:jc w:val="both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40"/>
          <w:szCs w:val="40"/>
          <w:highlight w:val="yellow"/>
          <w:u w:val="none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40"/>
          <w:szCs w:val="40"/>
          <w:highlight w:val="yellow"/>
          <w:u w:val="none"/>
          <w:vertAlign w:val="baseline"/>
          <w:rtl w:val="0"/>
        </w:rPr>
        <w:t xml:space="preserve">Color varchar2(15) not null,</w:t>
      </w:r>
    </w:p>
    <w:p w:rsidR="00000000" w:rsidDel="00000000" w:rsidP="00000000" w:rsidRDefault="00000000" w:rsidRPr="00000000" w14:paraId="0000001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firstLine="0"/>
        <w:jc w:val="both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40"/>
          <w:szCs w:val="40"/>
          <w:highlight w:val="yellow"/>
          <w:u w:val="none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40"/>
          <w:szCs w:val="40"/>
          <w:highlight w:val="yellow"/>
          <w:u w:val="none"/>
          <w:vertAlign w:val="baseline"/>
          <w:rtl w:val="0"/>
        </w:rPr>
        <w:t xml:space="preserve">Constraint pk1 primary key(product_nb,color)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ff0000"/>
          <w:sz w:val="40"/>
          <w:szCs w:val="40"/>
          <w:highlight w:val="yellow"/>
          <w:u w:val="none"/>
          <w:vertAlign w:val="baseline"/>
          <w:rtl w:val="0"/>
        </w:rPr>
        <w:t xml:space="preserve">,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40"/>
          <w:szCs w:val="40"/>
          <w:highlight w:val="yellow"/>
          <w:u w:val="none"/>
          <w:vertAlign w:val="baseline"/>
          <w:rtl w:val="0"/>
        </w:rPr>
        <w:t xml:space="preserve">);</w:t>
      </w:r>
    </w:p>
    <w:p w:rsidR="00000000" w:rsidDel="00000000" w:rsidP="00000000" w:rsidRDefault="00000000" w:rsidRPr="00000000" w14:paraId="0000001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firstLine="0"/>
        <w:jc w:val="both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ff0000"/>
          <w:sz w:val="40"/>
          <w:szCs w:val="40"/>
          <w:highlight w:val="yellow"/>
          <w:u w:val="none"/>
          <w:vertAlign w:val="baseline"/>
          <w:rtl w:val="0"/>
        </w:rPr>
        <w:t xml:space="preserve">Constraint fk1 foreign key(product_nb) references product(product_nb)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40"/>
          <w:szCs w:val="40"/>
          <w:highlight w:val="yellow"/>
          <w:u w:val="none"/>
          <w:vertAlign w:val="baseline"/>
          <w:rtl w:val="0"/>
        </w:rPr>
        <w:t xml:space="preserve">);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firstLine="0"/>
        <w:jc w:val="both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keepNext w:val="0"/>
        <w:keepLines w:val="0"/>
        <w:pageBreakBefore w:val="0"/>
        <w:widowControl w:val="1"/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hanging="360"/>
        <w:jc w:val="both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0"/>
        </w:rPr>
        <w:t xml:space="preserve">Write in SQL a statement to delete attribute “date_sold” from the </w:t>
      </w:r>
      <w:r w:rsidDel="00000000" w:rsidR="00000000" w:rsidRPr="00000000">
        <w:rPr>
          <w:rFonts w:ascii="Calibri" w:cs="Calibri" w:eastAsia="Calibri" w:hAnsi="Calibri"/>
          <w:b w:val="1"/>
          <w:i w:val="1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0"/>
        </w:rPr>
        <w:t xml:space="preserve">cart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0"/>
        </w:rPr>
        <w:t xml:space="preserve"> relation. </w:t>
      </w:r>
    </w:p>
    <w:p w:rsidR="00000000" w:rsidDel="00000000" w:rsidP="00000000" w:rsidRDefault="00000000" w:rsidRPr="00000000" w14:paraId="0000001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firstLine="0"/>
        <w:jc w:val="both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40"/>
          <w:szCs w:val="40"/>
          <w:highlight w:val="yellow"/>
          <w:u w:val="none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40"/>
          <w:szCs w:val="40"/>
          <w:highlight w:val="yellow"/>
          <w:u w:val="none"/>
          <w:vertAlign w:val="baseline"/>
          <w:rtl w:val="0"/>
        </w:rPr>
        <w:t xml:space="preserve">Alter table cart</w:t>
      </w:r>
    </w:p>
    <w:p w:rsidR="00000000" w:rsidDel="00000000" w:rsidP="00000000" w:rsidRDefault="00000000" w:rsidRPr="00000000" w14:paraId="0000001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firstLine="0"/>
        <w:jc w:val="both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40"/>
          <w:szCs w:val="40"/>
          <w:highlight w:val="yellow"/>
          <w:u w:val="none"/>
          <w:vertAlign w:val="baseline"/>
          <w:rtl w:val="0"/>
        </w:rPr>
        <w:t xml:space="preserve">Drop column date_sold;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keepNext w:val="0"/>
        <w:keepLines w:val="0"/>
        <w:pageBreakBefore w:val="0"/>
        <w:widowControl w:val="1"/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hanging="360"/>
        <w:jc w:val="both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0"/>
        </w:rPr>
        <w:t xml:space="preserve">Write in SQL a statement to add attribute “birthdate” to the </w:t>
      </w:r>
      <w:r w:rsidDel="00000000" w:rsidR="00000000" w:rsidRPr="00000000">
        <w:rPr>
          <w:rFonts w:ascii="Calibri" w:cs="Calibri" w:eastAsia="Calibri" w:hAnsi="Calibri"/>
          <w:b w:val="1"/>
          <w:i w:val="1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0"/>
        </w:rPr>
        <w:t xml:space="preserve">customer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0"/>
        </w:rPr>
        <w:t xml:space="preserve"> relation with default value sysdate. </w:t>
      </w:r>
    </w:p>
    <w:p w:rsidR="00000000" w:rsidDel="00000000" w:rsidP="00000000" w:rsidRDefault="00000000" w:rsidRPr="00000000" w14:paraId="0000001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firstLine="0"/>
        <w:jc w:val="both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40"/>
          <w:szCs w:val="40"/>
          <w:highlight w:val="yellow"/>
          <w:u w:val="none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40"/>
          <w:szCs w:val="40"/>
          <w:highlight w:val="yellow"/>
          <w:u w:val="none"/>
          <w:vertAlign w:val="baseline"/>
          <w:rtl w:val="0"/>
        </w:rPr>
        <w:t xml:space="preserve">Alter table customer</w:t>
      </w:r>
    </w:p>
    <w:p w:rsidR="00000000" w:rsidDel="00000000" w:rsidP="00000000" w:rsidRDefault="00000000" w:rsidRPr="00000000" w14:paraId="0000001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276" w:lineRule="auto"/>
        <w:ind w:left="720" w:right="0" w:firstLine="0"/>
        <w:jc w:val="both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40"/>
          <w:szCs w:val="40"/>
          <w:highlight w:val="yellow"/>
          <w:u w:val="none"/>
          <w:vertAlign w:val="baseline"/>
          <w:rtl w:val="0"/>
        </w:rPr>
        <w:t xml:space="preserve">Add column birthdate date default sysdate;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jc w:val="both"/>
        <w:rPr>
          <w:b w:val="1"/>
          <w:sz w:val="28"/>
          <w:szCs w:val="28"/>
          <w:u w:val="single"/>
        </w:rPr>
      </w:pPr>
      <w:r w:rsidDel="00000000" w:rsidR="00000000" w:rsidRPr="00000000">
        <w:rPr>
          <w:b w:val="1"/>
          <w:sz w:val="28"/>
          <w:szCs w:val="28"/>
          <w:u w:val="single"/>
          <w:rtl w:val="0"/>
        </w:rPr>
        <w:t xml:space="preserve">Exercise2:</w:t>
      </w:r>
    </w:p>
    <w:p w:rsidR="00000000" w:rsidDel="00000000" w:rsidP="00000000" w:rsidRDefault="00000000" w:rsidRPr="00000000" w14:paraId="0000001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Consider the below relational database, where the primary keys are underlined. The database has 4 relations that contain information about restaurants, their customers, their employees and managers.</w:t>
      </w:r>
    </w:p>
    <w:p w:rsidR="00000000" w:rsidDel="00000000" w:rsidP="00000000" w:rsidRDefault="00000000" w:rsidRPr="00000000" w14:paraId="0000001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Note that a manager is also an employee. The table frequents provides info about which restaurants are frequented by each customer. </w:t>
      </w:r>
    </w:p>
    <w:p w:rsidR="00000000" w:rsidDel="00000000" w:rsidP="00000000" w:rsidRDefault="00000000" w:rsidRPr="00000000" w14:paraId="0000001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firstLine="0"/>
        <w:jc w:val="both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Employee (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single"/>
          <w:shd w:fill="auto" w:val="clear"/>
          <w:vertAlign w:val="baseline"/>
          <w:rtl w:val="0"/>
        </w:rPr>
        <w:t xml:space="preserve">employeeSSN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, employee-name, street, city, age) </w:t>
      </w:r>
    </w:p>
    <w:p w:rsidR="00000000" w:rsidDel="00000000" w:rsidP="00000000" w:rsidRDefault="00000000" w:rsidRPr="00000000" w14:paraId="0000001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firstLine="0"/>
        <w:jc w:val="both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Works (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single"/>
          <w:shd w:fill="auto" w:val="clear"/>
          <w:vertAlign w:val="baseline"/>
          <w:rtl w:val="0"/>
        </w:rPr>
        <w:t xml:space="preserve">employeeSSN, restaurantID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, salary) </w:t>
      </w:r>
    </w:p>
    <w:p w:rsidR="00000000" w:rsidDel="00000000" w:rsidP="00000000" w:rsidRDefault="00000000" w:rsidRPr="00000000" w14:paraId="0000001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firstLine="0"/>
        <w:jc w:val="both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Restaurant (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single"/>
          <w:shd w:fill="auto" w:val="clear"/>
          <w:vertAlign w:val="baseline"/>
          <w:rtl w:val="0"/>
        </w:rPr>
        <w:t xml:space="preserve">restaurantID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, restaurant-name, city, managerSSN) </w:t>
      </w:r>
    </w:p>
    <w:p w:rsidR="00000000" w:rsidDel="00000000" w:rsidP="00000000" w:rsidRDefault="00000000" w:rsidRPr="00000000" w14:paraId="0000002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firstLine="0"/>
        <w:jc w:val="both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Customer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single"/>
          <w:shd w:fill="auto" w:val="clear"/>
          <w:vertAlign w:val="baseline"/>
          <w:rtl w:val="0"/>
        </w:rPr>
        <w:t xml:space="preserve">(customerSSN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, customer-name, phone, street, city, age) </w:t>
      </w:r>
    </w:p>
    <w:p w:rsidR="00000000" w:rsidDel="00000000" w:rsidP="00000000" w:rsidRDefault="00000000" w:rsidRPr="00000000" w14:paraId="0000002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firstLine="0"/>
        <w:jc w:val="both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Frequents (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single"/>
          <w:shd w:fill="auto" w:val="clear"/>
          <w:vertAlign w:val="baseline"/>
          <w:rtl w:val="0"/>
        </w:rPr>
        <w:t xml:space="preserve">customerSSN, restaurantID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) PK</w:t>
      </w:r>
    </w:p>
    <w:p w:rsidR="00000000" w:rsidDel="00000000" w:rsidP="00000000" w:rsidRDefault="00000000" w:rsidRPr="00000000" w14:paraId="0000002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firstLine="0"/>
        <w:jc w:val="both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Write the SQL query that</w:t>
      </w:r>
    </w:p>
    <w:p w:rsidR="00000000" w:rsidDel="00000000" w:rsidP="00000000" w:rsidRDefault="00000000" w:rsidRPr="00000000" w14:paraId="00000024">
      <w:pPr>
        <w:keepNext w:val="0"/>
        <w:keepLines w:val="0"/>
        <w:pageBreakBefore w:val="0"/>
        <w:widowControl w:val="1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both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Find the SSNs of all employees named “Samer” </w:t>
      </w:r>
    </w:p>
    <w:p w:rsidR="00000000" w:rsidDel="00000000" w:rsidP="00000000" w:rsidRDefault="00000000" w:rsidRPr="00000000" w14:paraId="0000002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firstLine="0"/>
        <w:jc w:val="both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highlight w:val="yellow"/>
          <w:u w:val="none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highlight w:val="yellow"/>
          <w:u w:val="none"/>
          <w:vertAlign w:val="baseline"/>
          <w:rtl w:val="0"/>
        </w:rPr>
        <w:t xml:space="preserve">Select employessn</w:t>
      </w:r>
    </w:p>
    <w:p w:rsidR="00000000" w:rsidDel="00000000" w:rsidP="00000000" w:rsidRDefault="00000000" w:rsidRPr="00000000" w14:paraId="0000002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firstLine="0"/>
        <w:jc w:val="both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highlight w:val="yellow"/>
          <w:u w:val="none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highlight w:val="yellow"/>
          <w:u w:val="none"/>
          <w:vertAlign w:val="baseline"/>
          <w:rtl w:val="0"/>
        </w:rPr>
        <w:t xml:space="preserve">From employee</w:t>
      </w:r>
    </w:p>
    <w:p w:rsidR="00000000" w:rsidDel="00000000" w:rsidP="00000000" w:rsidRDefault="00000000" w:rsidRPr="00000000" w14:paraId="0000002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firstLine="0"/>
        <w:jc w:val="both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highlight w:val="yellow"/>
          <w:u w:val="none"/>
          <w:vertAlign w:val="baseline"/>
          <w:rtl w:val="0"/>
        </w:rPr>
        <w:t xml:space="preserve">Where employee-name =’Samer’;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keepNext w:val="0"/>
        <w:keepLines w:val="0"/>
        <w:pageBreakBefore w:val="0"/>
        <w:widowControl w:val="1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both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Find the SSNs of all employees whose names start with ”A”</w:t>
      </w:r>
    </w:p>
    <w:p w:rsidR="00000000" w:rsidDel="00000000" w:rsidP="00000000" w:rsidRDefault="00000000" w:rsidRPr="00000000" w14:paraId="0000002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firstLine="0"/>
        <w:jc w:val="both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highlight w:val="yellow"/>
          <w:u w:val="none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highlight w:val="yellow"/>
          <w:u w:val="none"/>
          <w:vertAlign w:val="baseline"/>
          <w:rtl w:val="0"/>
        </w:rPr>
        <w:t xml:space="preserve">Select employeeSSN</w:t>
      </w:r>
    </w:p>
    <w:p w:rsidR="00000000" w:rsidDel="00000000" w:rsidP="00000000" w:rsidRDefault="00000000" w:rsidRPr="00000000" w14:paraId="0000002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firstLine="0"/>
        <w:jc w:val="both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highlight w:val="yellow"/>
          <w:u w:val="none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highlight w:val="yellow"/>
          <w:u w:val="none"/>
          <w:vertAlign w:val="baseline"/>
          <w:rtl w:val="0"/>
        </w:rPr>
        <w:t xml:space="preserve">From employee</w:t>
      </w:r>
    </w:p>
    <w:p w:rsidR="00000000" w:rsidDel="00000000" w:rsidP="00000000" w:rsidRDefault="00000000" w:rsidRPr="00000000" w14:paraId="0000002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firstLine="0"/>
        <w:jc w:val="both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highlight w:val="yellow"/>
          <w:u w:val="none"/>
          <w:vertAlign w:val="baseline"/>
          <w:rtl w:val="0"/>
        </w:rPr>
        <w:t xml:space="preserve">Where  employee-name like ‘A%’;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C">
      <w:pPr>
        <w:keepNext w:val="0"/>
        <w:keepLines w:val="0"/>
        <w:pageBreakBefore w:val="0"/>
        <w:widowControl w:val="1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both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Find the names of all employees whose salaries&gt;1500 </w:t>
      </w:r>
    </w:p>
    <w:p w:rsidR="00000000" w:rsidDel="00000000" w:rsidP="00000000" w:rsidRDefault="00000000" w:rsidRPr="00000000" w14:paraId="0000002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firstLine="0"/>
        <w:jc w:val="both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highlight w:val="yellow"/>
          <w:u w:val="none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highlight w:val="yellow"/>
          <w:u w:val="none"/>
          <w:vertAlign w:val="baseline"/>
          <w:rtl w:val="0"/>
        </w:rPr>
        <w:t xml:space="preserve">Select employee-name</w:t>
      </w:r>
    </w:p>
    <w:p w:rsidR="00000000" w:rsidDel="00000000" w:rsidP="00000000" w:rsidRDefault="00000000" w:rsidRPr="00000000" w14:paraId="0000002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firstLine="0"/>
        <w:jc w:val="both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highlight w:val="yellow"/>
          <w:u w:val="none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highlight w:val="yellow"/>
          <w:u w:val="none"/>
          <w:vertAlign w:val="baseline"/>
          <w:rtl w:val="0"/>
        </w:rPr>
        <w:t xml:space="preserve">From employee natural join works </w:t>
      </w:r>
    </w:p>
    <w:p w:rsidR="00000000" w:rsidDel="00000000" w:rsidP="00000000" w:rsidRDefault="00000000" w:rsidRPr="00000000" w14:paraId="0000002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firstLine="0"/>
        <w:jc w:val="both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highlight w:val="yellow"/>
          <w:u w:val="none"/>
          <w:vertAlign w:val="baseline"/>
          <w:rtl w:val="0"/>
        </w:rPr>
        <w:t xml:space="preserve">Where salary &gt;1500;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firstLine="0"/>
        <w:jc w:val="both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----employeessn,employee-name,street,city,age,restaurantID,salary</w:t>
      </w:r>
    </w:p>
    <w:p w:rsidR="00000000" w:rsidDel="00000000" w:rsidP="00000000" w:rsidRDefault="00000000" w:rsidRPr="00000000" w14:paraId="0000003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firstLine="0"/>
        <w:jc w:val="both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ORRRRR</w:t>
      </w:r>
    </w:p>
    <w:p w:rsidR="00000000" w:rsidDel="00000000" w:rsidP="00000000" w:rsidRDefault="00000000" w:rsidRPr="00000000" w14:paraId="0000003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firstLine="0"/>
        <w:jc w:val="both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firstLine="0"/>
        <w:jc w:val="both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highlight w:val="yellow"/>
          <w:u w:val="none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highlight w:val="yellow"/>
          <w:u w:val="none"/>
          <w:vertAlign w:val="baseline"/>
          <w:rtl w:val="0"/>
        </w:rPr>
        <w:t xml:space="preserve">Select employee-name</w:t>
      </w:r>
    </w:p>
    <w:p w:rsidR="00000000" w:rsidDel="00000000" w:rsidP="00000000" w:rsidRDefault="00000000" w:rsidRPr="00000000" w14:paraId="0000003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firstLine="0"/>
        <w:jc w:val="both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highlight w:val="yellow"/>
          <w:u w:val="none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highlight w:val="yellow"/>
          <w:u w:val="none"/>
          <w:vertAlign w:val="baseline"/>
          <w:rtl w:val="0"/>
        </w:rPr>
        <w:t xml:space="preserve">From employee e, works w </w:t>
      </w:r>
    </w:p>
    <w:p w:rsidR="00000000" w:rsidDel="00000000" w:rsidP="00000000" w:rsidRDefault="00000000" w:rsidRPr="00000000" w14:paraId="0000003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firstLine="0"/>
        <w:jc w:val="both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highlight w:val="yellow"/>
          <w:u w:val="none"/>
          <w:vertAlign w:val="baseline"/>
          <w:rtl w:val="0"/>
        </w:rPr>
        <w:t xml:space="preserve">Where e.employeessn=w.employeessn and salary &gt;1500;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firstLine="0"/>
        <w:jc w:val="both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-----E.employeeSSn, employee-name,street,city,age,w.employeeSSn, restaurantID,salary</w:t>
      </w:r>
    </w:p>
    <w:p w:rsidR="00000000" w:rsidDel="00000000" w:rsidP="00000000" w:rsidRDefault="00000000" w:rsidRPr="00000000" w14:paraId="0000003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firstLine="0"/>
        <w:jc w:val="both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firstLine="0"/>
        <w:jc w:val="both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firstLine="0"/>
        <w:jc w:val="both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A">
      <w:pPr>
        <w:keepNext w:val="0"/>
        <w:keepLines w:val="0"/>
        <w:pageBreakBefore w:val="0"/>
        <w:widowControl w:val="1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both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Find the SSNs and names of customers who live in Hamra Street of Beirut </w:t>
      </w:r>
    </w:p>
    <w:p w:rsidR="00000000" w:rsidDel="00000000" w:rsidP="00000000" w:rsidRDefault="00000000" w:rsidRPr="00000000" w14:paraId="0000003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firstLine="0"/>
        <w:jc w:val="both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highlight w:val="yellow"/>
          <w:u w:val="none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highlight w:val="yellow"/>
          <w:u w:val="none"/>
          <w:vertAlign w:val="baseline"/>
          <w:rtl w:val="0"/>
        </w:rPr>
        <w:t xml:space="preserve">Select customerSSN, customer-name </w:t>
      </w:r>
    </w:p>
    <w:p w:rsidR="00000000" w:rsidDel="00000000" w:rsidP="00000000" w:rsidRDefault="00000000" w:rsidRPr="00000000" w14:paraId="0000003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firstLine="0"/>
        <w:jc w:val="both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highlight w:val="yellow"/>
          <w:u w:val="none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highlight w:val="yellow"/>
          <w:u w:val="none"/>
          <w:vertAlign w:val="baseline"/>
          <w:rtl w:val="0"/>
        </w:rPr>
        <w:t xml:space="preserve">From customer</w:t>
      </w:r>
    </w:p>
    <w:p w:rsidR="00000000" w:rsidDel="00000000" w:rsidP="00000000" w:rsidRDefault="00000000" w:rsidRPr="00000000" w14:paraId="0000003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firstLine="0"/>
        <w:jc w:val="both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highlight w:val="yellow"/>
          <w:u w:val="none"/>
          <w:vertAlign w:val="baseline"/>
          <w:rtl w:val="0"/>
        </w:rPr>
        <w:t xml:space="preserve">Where street=”Hamra” and city=”Beirut”;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firstLine="0"/>
        <w:jc w:val="both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F">
      <w:pPr>
        <w:keepNext w:val="0"/>
        <w:keepLines w:val="0"/>
        <w:pageBreakBefore w:val="0"/>
        <w:widowControl w:val="1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both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Find the names of all employees who live in the same city as the restaurant which they work for </w:t>
      </w:r>
    </w:p>
    <w:p w:rsidR="00000000" w:rsidDel="00000000" w:rsidP="00000000" w:rsidRDefault="00000000" w:rsidRPr="00000000" w14:paraId="0000004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firstLine="0"/>
        <w:jc w:val="both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highlight w:val="yellow"/>
          <w:u w:val="none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highlight w:val="yellow"/>
          <w:u w:val="none"/>
          <w:vertAlign w:val="baseline"/>
          <w:rtl w:val="0"/>
        </w:rPr>
        <w:t xml:space="preserve">Select employee-name</w:t>
      </w:r>
    </w:p>
    <w:p w:rsidR="00000000" w:rsidDel="00000000" w:rsidP="00000000" w:rsidRDefault="00000000" w:rsidRPr="00000000" w14:paraId="0000004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firstLine="0"/>
        <w:jc w:val="both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highlight w:val="yellow"/>
          <w:u w:val="none"/>
          <w:vertAlign w:val="baseline"/>
          <w:rtl w:val="0"/>
        </w:rPr>
        <w:t xml:space="preserve">From (employee natural join works) natural join restaurant;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firstLine="0"/>
        <w:jc w:val="both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firstLine="0"/>
        <w:jc w:val="both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//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highlight w:val="yellow"/>
          <w:u w:val="none"/>
          <w:vertAlign w:val="baseline"/>
          <w:rtl w:val="0"/>
        </w:rPr>
        <w:t xml:space="preserve">employeeSSN,employee-name,street,city,age,restaurantID,salary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,restaurant-name,managerSSN</w:t>
      </w:r>
    </w:p>
    <w:p w:rsidR="00000000" w:rsidDel="00000000" w:rsidP="00000000" w:rsidRDefault="00000000" w:rsidRPr="00000000" w14:paraId="0000004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firstLine="0"/>
        <w:jc w:val="both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ORRRRRR</w:t>
      </w:r>
    </w:p>
    <w:p w:rsidR="00000000" w:rsidDel="00000000" w:rsidP="00000000" w:rsidRDefault="00000000" w:rsidRPr="00000000" w14:paraId="0000004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firstLine="0"/>
        <w:jc w:val="both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highlight w:val="magenta"/>
          <w:u w:val="none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highlight w:val="magenta"/>
          <w:u w:val="none"/>
          <w:vertAlign w:val="baseline"/>
          <w:rtl w:val="0"/>
        </w:rPr>
        <w:t xml:space="preserve">Select employee-name</w:t>
      </w:r>
    </w:p>
    <w:p w:rsidR="00000000" w:rsidDel="00000000" w:rsidP="00000000" w:rsidRDefault="00000000" w:rsidRPr="00000000" w14:paraId="0000004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firstLine="0"/>
        <w:jc w:val="both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highlight w:val="magenta"/>
          <w:u w:val="none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highlight w:val="magenta"/>
          <w:u w:val="none"/>
          <w:vertAlign w:val="baseline"/>
          <w:rtl w:val="0"/>
        </w:rPr>
        <w:t xml:space="preserve">From employee e, works w, restaurant r</w:t>
      </w:r>
    </w:p>
    <w:p w:rsidR="00000000" w:rsidDel="00000000" w:rsidP="00000000" w:rsidRDefault="00000000" w:rsidRPr="00000000" w14:paraId="0000004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firstLine="0"/>
        <w:jc w:val="both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highlight w:val="magenta"/>
          <w:u w:val="none"/>
          <w:vertAlign w:val="baseline"/>
          <w:rtl w:val="0"/>
        </w:rPr>
        <w:t xml:space="preserve">Where e.employeessn=w.employeessn and w.restaurantid=r.restaurantid and e.city=r.city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firstLine="0"/>
        <w:jc w:val="both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9">
      <w:pPr>
        <w:keepNext w:val="0"/>
        <w:keepLines w:val="0"/>
        <w:pageBreakBefore w:val="0"/>
        <w:widowControl w:val="1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both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Find the SSNs of employees who work for only 1 restaurant </w:t>
      </w:r>
    </w:p>
    <w:p w:rsidR="00000000" w:rsidDel="00000000" w:rsidP="00000000" w:rsidRDefault="00000000" w:rsidRPr="00000000" w14:paraId="0000004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firstLine="0"/>
        <w:jc w:val="both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highlight w:val="yellow"/>
          <w:u w:val="none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highlight w:val="yellow"/>
          <w:u w:val="none"/>
          <w:vertAlign w:val="baseline"/>
          <w:rtl w:val="0"/>
        </w:rPr>
        <w:t xml:space="preserve">Select employeessn</w:t>
      </w:r>
    </w:p>
    <w:p w:rsidR="00000000" w:rsidDel="00000000" w:rsidP="00000000" w:rsidRDefault="00000000" w:rsidRPr="00000000" w14:paraId="0000004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firstLine="0"/>
        <w:jc w:val="both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highlight w:val="yellow"/>
          <w:u w:val="none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highlight w:val="yellow"/>
          <w:u w:val="none"/>
          <w:vertAlign w:val="baseline"/>
          <w:rtl w:val="0"/>
        </w:rPr>
        <w:t xml:space="preserve">From works</w:t>
      </w:r>
    </w:p>
    <w:p w:rsidR="00000000" w:rsidDel="00000000" w:rsidP="00000000" w:rsidRDefault="00000000" w:rsidRPr="00000000" w14:paraId="0000004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firstLine="0"/>
        <w:jc w:val="both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highlight w:val="yellow"/>
          <w:u w:val="none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highlight w:val="yellow"/>
          <w:u w:val="none"/>
          <w:vertAlign w:val="baseline"/>
          <w:rtl w:val="0"/>
        </w:rPr>
        <w:t xml:space="preserve">Group by employeeSSN</w:t>
      </w:r>
    </w:p>
    <w:p w:rsidR="00000000" w:rsidDel="00000000" w:rsidP="00000000" w:rsidRDefault="00000000" w:rsidRPr="00000000" w14:paraId="0000004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firstLine="0"/>
        <w:jc w:val="both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highlight w:val="yellow"/>
          <w:u w:val="none"/>
          <w:vertAlign w:val="baseline"/>
          <w:rtl w:val="0"/>
        </w:rPr>
        <w:t xml:space="preserve">Having count(*)=1; //works only in 1 restaurant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firstLine="0"/>
        <w:jc w:val="both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F">
      <w:pPr>
        <w:keepNext w:val="0"/>
        <w:keepLines w:val="0"/>
        <w:pageBreakBefore w:val="0"/>
        <w:widowControl w:val="1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both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Find the names of all restaurants’ managers</w:t>
      </w:r>
    </w:p>
    <w:p w:rsidR="00000000" w:rsidDel="00000000" w:rsidP="00000000" w:rsidRDefault="00000000" w:rsidRPr="00000000" w14:paraId="0000005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firstLine="0"/>
        <w:jc w:val="both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highlight w:val="yellow"/>
          <w:u w:val="none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highlight w:val="yellow"/>
          <w:u w:val="none"/>
          <w:vertAlign w:val="baseline"/>
          <w:rtl w:val="0"/>
        </w:rPr>
        <w:t xml:space="preserve">Select employee-name as managername</w:t>
      </w:r>
    </w:p>
    <w:p w:rsidR="00000000" w:rsidDel="00000000" w:rsidP="00000000" w:rsidRDefault="00000000" w:rsidRPr="00000000" w14:paraId="0000005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firstLine="0"/>
        <w:jc w:val="both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highlight w:val="yellow"/>
          <w:u w:val="none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highlight w:val="yellow"/>
          <w:u w:val="none"/>
          <w:vertAlign w:val="baseline"/>
          <w:rtl w:val="0"/>
        </w:rPr>
        <w:t xml:space="preserve">From restaurant r, employee e</w:t>
      </w:r>
    </w:p>
    <w:p w:rsidR="00000000" w:rsidDel="00000000" w:rsidP="00000000" w:rsidRDefault="00000000" w:rsidRPr="00000000" w14:paraId="0000005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firstLine="0"/>
        <w:jc w:val="both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highlight w:val="yellow"/>
          <w:u w:val="none"/>
          <w:vertAlign w:val="baseline"/>
          <w:rtl w:val="0"/>
        </w:rPr>
        <w:t xml:space="preserve">Where managerSSN=employeeSSN;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firstLine="0"/>
        <w:jc w:val="both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4">
      <w:pPr>
        <w:keepNext w:val="0"/>
        <w:keepLines w:val="0"/>
        <w:pageBreakBefore w:val="0"/>
        <w:widowControl w:val="1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both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For each restaurant, count the total number of its employee</w:t>
      </w:r>
    </w:p>
    <w:p w:rsidR="00000000" w:rsidDel="00000000" w:rsidP="00000000" w:rsidRDefault="00000000" w:rsidRPr="00000000" w14:paraId="0000005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firstLine="0"/>
        <w:jc w:val="both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highlight w:val="yellow"/>
          <w:u w:val="none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highlight w:val="yellow"/>
          <w:u w:val="none"/>
          <w:vertAlign w:val="baseline"/>
          <w:rtl w:val="0"/>
        </w:rPr>
        <w:t xml:space="preserve">Select restaurantname, count(*) ///or count(employeeSSN)</w:t>
      </w:r>
    </w:p>
    <w:p w:rsidR="00000000" w:rsidDel="00000000" w:rsidP="00000000" w:rsidRDefault="00000000" w:rsidRPr="00000000" w14:paraId="0000005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firstLine="0"/>
        <w:jc w:val="both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highlight w:val="yellow"/>
          <w:u w:val="none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highlight w:val="yellow"/>
          <w:u w:val="none"/>
          <w:vertAlign w:val="baseline"/>
          <w:rtl w:val="0"/>
        </w:rPr>
        <w:t xml:space="preserve">From works natural join restaurant</w:t>
      </w:r>
    </w:p>
    <w:p w:rsidR="00000000" w:rsidDel="00000000" w:rsidP="00000000" w:rsidRDefault="00000000" w:rsidRPr="00000000" w14:paraId="0000005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firstLine="0"/>
        <w:jc w:val="both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highlight w:val="yellow"/>
          <w:u w:val="none"/>
          <w:vertAlign w:val="baseline"/>
          <w:rtl w:val="0"/>
        </w:rPr>
        <w:t xml:space="preserve">Group by restaurantname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firstLine="0"/>
        <w:jc w:val="both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Employee (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single"/>
          <w:shd w:fill="auto" w:val="clear"/>
          <w:vertAlign w:val="baseline"/>
          <w:rtl w:val="0"/>
        </w:rPr>
        <w:t xml:space="preserve">employeeSSN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, employee-name, street, city, age) </w:t>
      </w:r>
    </w:p>
    <w:p w:rsidR="00000000" w:rsidDel="00000000" w:rsidP="00000000" w:rsidRDefault="00000000" w:rsidRPr="00000000" w14:paraId="0000005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firstLine="0"/>
        <w:jc w:val="both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Works (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single"/>
          <w:shd w:fill="auto" w:val="clear"/>
          <w:vertAlign w:val="baseline"/>
          <w:rtl w:val="0"/>
        </w:rPr>
        <w:t xml:space="preserve">employeeSSN, restaurantID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, salary) </w:t>
      </w:r>
    </w:p>
    <w:p w:rsidR="00000000" w:rsidDel="00000000" w:rsidP="00000000" w:rsidRDefault="00000000" w:rsidRPr="00000000" w14:paraId="0000005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firstLine="0"/>
        <w:jc w:val="both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Restaurant (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highlight w:val="green"/>
          <w:u w:val="single"/>
          <w:vertAlign w:val="baseline"/>
          <w:rtl w:val="0"/>
        </w:rPr>
        <w:t xml:space="preserve">restaurantID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highlight w:val="green"/>
          <w:u w:val="none"/>
          <w:vertAlign w:val="baseline"/>
          <w:rtl w:val="0"/>
        </w:rPr>
        <w:t xml:space="preserve">, restaurant-name, city, managerSSN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) </w:t>
      </w:r>
    </w:p>
    <w:p w:rsidR="00000000" w:rsidDel="00000000" w:rsidP="00000000" w:rsidRDefault="00000000" w:rsidRPr="00000000" w14:paraId="0000005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firstLine="0"/>
        <w:jc w:val="both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Customer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single"/>
          <w:shd w:fill="auto" w:val="clear"/>
          <w:vertAlign w:val="baseline"/>
          <w:rtl w:val="0"/>
        </w:rPr>
        <w:t xml:space="preserve">(customerSSN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, customer-name, phone, street, city, age) </w:t>
      </w:r>
    </w:p>
    <w:p w:rsidR="00000000" w:rsidDel="00000000" w:rsidP="00000000" w:rsidRDefault="00000000" w:rsidRPr="00000000" w14:paraId="0000005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firstLine="0"/>
        <w:jc w:val="both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Frequents (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single"/>
          <w:shd w:fill="auto" w:val="clear"/>
          <w:vertAlign w:val="baseline"/>
          <w:rtl w:val="0"/>
        </w:rPr>
        <w:t xml:space="preserve">customerSSN, restaurantID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) PK</w:t>
      </w:r>
    </w:p>
    <w:p w:rsidR="00000000" w:rsidDel="00000000" w:rsidP="00000000" w:rsidRDefault="00000000" w:rsidRPr="00000000" w14:paraId="0000005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firstLine="0"/>
        <w:jc w:val="both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E">
      <w:pPr>
        <w:keepNext w:val="0"/>
        <w:keepLines w:val="0"/>
        <w:pageBreakBefore w:val="0"/>
        <w:widowControl w:val="1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both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Select the names of the employees who work in restaurantID:  1, 14, 21 or 50.</w:t>
      </w:r>
    </w:p>
    <w:p w:rsidR="00000000" w:rsidDel="00000000" w:rsidP="00000000" w:rsidRDefault="00000000" w:rsidRPr="00000000" w14:paraId="0000005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firstLine="0"/>
        <w:jc w:val="both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highlight w:val="yellow"/>
          <w:u w:val="none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highlight w:val="yellow"/>
          <w:u w:val="none"/>
          <w:vertAlign w:val="baseline"/>
          <w:rtl w:val="0"/>
        </w:rPr>
        <w:t xml:space="preserve">Select employee-name </w:t>
      </w:r>
    </w:p>
    <w:p w:rsidR="00000000" w:rsidDel="00000000" w:rsidP="00000000" w:rsidRDefault="00000000" w:rsidRPr="00000000" w14:paraId="0000006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firstLine="0"/>
        <w:jc w:val="both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highlight w:val="yellow"/>
          <w:u w:val="none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highlight w:val="yellow"/>
          <w:u w:val="none"/>
          <w:vertAlign w:val="baseline"/>
          <w:rtl w:val="0"/>
        </w:rPr>
        <w:t xml:space="preserve">From employee natural join works</w:t>
      </w:r>
    </w:p>
    <w:p w:rsidR="00000000" w:rsidDel="00000000" w:rsidP="00000000" w:rsidRDefault="00000000" w:rsidRPr="00000000" w14:paraId="0000006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firstLine="0"/>
        <w:jc w:val="both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highlight w:val="yellow"/>
          <w:u w:val="none"/>
          <w:vertAlign w:val="baseline"/>
          <w:rtl w:val="0"/>
        </w:rPr>
        <w:t xml:space="preserve">Where restaurantID in (1,14,21,50);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//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highlight w:val="yellow"/>
          <w:u w:val="none"/>
          <w:vertAlign w:val="baseline"/>
          <w:rtl w:val="0"/>
        </w:rPr>
        <w:t xml:space="preserve"> Where restaurantID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=1 or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highlight w:val="yellow"/>
          <w:u w:val="none"/>
          <w:vertAlign w:val="baseline"/>
          <w:rtl w:val="0"/>
        </w:rPr>
        <w:t xml:space="preserve">restaurantID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=10 or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highlight w:val="yellow"/>
          <w:u w:val="none"/>
          <w:vertAlign w:val="baseline"/>
          <w:rtl w:val="0"/>
        </w:rPr>
        <w:t xml:space="preserve">restaurantID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=21 or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highlight w:val="yellow"/>
          <w:u w:val="none"/>
          <w:vertAlign w:val="baseline"/>
          <w:rtl w:val="0"/>
        </w:rPr>
        <w:t xml:space="preserve">restaurantID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=50;</w:t>
      </w:r>
    </w:p>
    <w:p w:rsidR="00000000" w:rsidDel="00000000" w:rsidP="00000000" w:rsidRDefault="00000000" w:rsidRPr="00000000" w14:paraId="0000006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firstLine="0"/>
        <w:jc w:val="both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ORRRR</w:t>
      </w:r>
    </w:p>
    <w:p w:rsidR="00000000" w:rsidDel="00000000" w:rsidP="00000000" w:rsidRDefault="00000000" w:rsidRPr="00000000" w14:paraId="0000006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firstLine="0"/>
        <w:jc w:val="both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Select employee-name</w:t>
      </w:r>
    </w:p>
    <w:p w:rsidR="00000000" w:rsidDel="00000000" w:rsidP="00000000" w:rsidRDefault="00000000" w:rsidRPr="00000000" w14:paraId="0000006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firstLine="0"/>
        <w:jc w:val="both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From employee where employeeSSN in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highlight w:val="cyan"/>
          <w:u w:val="none"/>
          <w:vertAlign w:val="baseline"/>
          <w:rtl w:val="0"/>
        </w:rPr>
        <w:t xml:space="preserve">(select employeeSSN from works where restaurantID in(1,14,21,50)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; //subquery</w:t>
      </w:r>
    </w:p>
    <w:p w:rsidR="00000000" w:rsidDel="00000000" w:rsidP="00000000" w:rsidRDefault="00000000" w:rsidRPr="00000000" w14:paraId="0000006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firstLine="0"/>
        <w:jc w:val="both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firstLine="0"/>
        <w:jc w:val="both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7">
      <w:pPr>
        <w:rPr>
          <w:sz w:val="24"/>
          <w:szCs w:val="24"/>
        </w:rPr>
      </w:pPr>
      <w:r w:rsidDel="00000000" w:rsidR="00000000" w:rsidRPr="00000000">
        <w:rPr>
          <w:b w:val="1"/>
          <w:sz w:val="24"/>
          <w:szCs w:val="24"/>
          <w:u w:val="single"/>
          <w:rtl w:val="0"/>
        </w:rPr>
        <w:t xml:space="preserve">Exercise</w:t>
      </w:r>
      <w:r w:rsidDel="00000000" w:rsidR="00000000" w:rsidRPr="00000000">
        <w:rPr>
          <w:sz w:val="24"/>
          <w:szCs w:val="24"/>
          <w:u w:val="single"/>
          <w:rtl w:val="0"/>
        </w:rPr>
        <w:t xml:space="preserve"> 3</w:t>
      </w:r>
      <w:r w:rsidDel="00000000" w:rsidR="00000000" w:rsidRPr="00000000">
        <w:rPr>
          <w:b w:val="1"/>
          <w:sz w:val="24"/>
          <w:szCs w:val="24"/>
          <w:u w:val="single"/>
          <w:rtl w:val="0"/>
        </w:rPr>
        <w:t xml:space="preserve">:</w:t>
      </w:r>
      <w:r w:rsidDel="00000000" w:rsidR="00000000" w:rsidRPr="00000000">
        <w:rPr>
          <w:sz w:val="24"/>
          <w:szCs w:val="24"/>
          <w:rtl w:val="0"/>
        </w:rPr>
        <w:t xml:space="preserve"> </w:t>
      </w:r>
      <w:r w:rsidDel="00000000" w:rsidR="00000000" w:rsidRPr="00000000">
        <w:rPr>
          <w:b w:val="1"/>
          <w:sz w:val="24"/>
          <w:szCs w:val="24"/>
          <w:rtl w:val="0"/>
        </w:rPr>
        <w:t xml:space="preserve"> </w:t>
      </w:r>
      <w:r w:rsidDel="00000000" w:rsidR="00000000" w:rsidRPr="00000000">
        <w:rPr>
          <w:sz w:val="24"/>
          <w:szCs w:val="24"/>
          <w:rtl w:val="0"/>
        </w:rPr>
        <w:t xml:space="preserve">SQL queries </w:t>
      </w:r>
    </w:p>
    <w:p w:rsidR="00000000" w:rsidDel="00000000" w:rsidP="00000000" w:rsidRDefault="00000000" w:rsidRPr="00000000" w14:paraId="00000068">
      <w:pPr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Consider the following </w:t>
      </w:r>
      <w:r w:rsidDel="00000000" w:rsidR="00000000" w:rsidRPr="00000000">
        <w:rPr>
          <w:b w:val="1"/>
          <w:i w:val="1"/>
          <w:sz w:val="24"/>
          <w:szCs w:val="24"/>
          <w:rtl w:val="0"/>
        </w:rPr>
        <w:t xml:space="preserve">Hospital</w:t>
      </w:r>
      <w:r w:rsidDel="00000000" w:rsidR="00000000" w:rsidRPr="00000000">
        <w:rPr>
          <w:sz w:val="24"/>
          <w:szCs w:val="24"/>
          <w:rtl w:val="0"/>
        </w:rPr>
        <w:t xml:space="preserve"> database schema with 7 relations.</w:t>
      </w:r>
    </w:p>
    <w:tbl>
      <w:tblPr>
        <w:tblStyle w:val="Table1"/>
        <w:tblpPr w:leftFromText="180" w:rightFromText="180" w:topFromText="0" w:bottomFromText="0" w:vertAnchor="text" w:horzAnchor="text" w:tblpX="2803" w:tblpY="7"/>
        <w:tblW w:w="3640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745"/>
        <w:gridCol w:w="877"/>
        <w:gridCol w:w="745"/>
        <w:gridCol w:w="1273"/>
        <w:tblGridChange w:id="0">
          <w:tblGrid>
            <w:gridCol w:w="745"/>
            <w:gridCol w:w="877"/>
            <w:gridCol w:w="745"/>
            <w:gridCol w:w="1273"/>
          </w:tblGrid>
        </w:tblGridChange>
      </w:tblGrid>
      <w:tr>
        <w:trPr>
          <w:cantSplit w:val="0"/>
          <w:trHeight w:val="341" w:hRule="atLeast"/>
          <w:tblHeader w:val="0"/>
        </w:trPr>
        <w:tc>
          <w:tcPr/>
          <w:p w:rsidR="00000000" w:rsidDel="00000000" w:rsidP="00000000" w:rsidRDefault="00000000" w:rsidRPr="00000000" w14:paraId="00000069">
            <w:pPr>
              <w:rPr>
                <w:u w:val="single"/>
              </w:rPr>
            </w:pPr>
            <w:r w:rsidDel="00000000" w:rsidR="00000000" w:rsidRPr="00000000">
              <w:rPr>
                <w:u w:val="single"/>
                <w:rtl w:val="0"/>
              </w:rPr>
              <w:t xml:space="preserve">Pid</w:t>
            </w:r>
          </w:p>
        </w:tc>
        <w:tc>
          <w:tcPr/>
          <w:p w:rsidR="00000000" w:rsidDel="00000000" w:rsidP="00000000" w:rsidRDefault="00000000" w:rsidRPr="00000000" w14:paraId="0000006A">
            <w:pPr>
              <w:rPr/>
            </w:pPr>
            <w:r w:rsidDel="00000000" w:rsidR="00000000" w:rsidRPr="00000000">
              <w:rPr>
                <w:rtl w:val="0"/>
              </w:rPr>
              <w:t xml:space="preserve">name</w:t>
            </w:r>
          </w:p>
        </w:tc>
        <w:tc>
          <w:tcPr/>
          <w:p w:rsidR="00000000" w:rsidDel="00000000" w:rsidP="00000000" w:rsidRDefault="00000000" w:rsidRPr="00000000" w14:paraId="0000006B">
            <w:pPr>
              <w:rPr/>
            </w:pPr>
            <w:r w:rsidDel="00000000" w:rsidR="00000000" w:rsidRPr="00000000">
              <w:rPr>
                <w:rtl w:val="0"/>
              </w:rPr>
              <w:t xml:space="preserve">age</w:t>
            </w:r>
          </w:p>
        </w:tc>
        <w:tc>
          <w:tcPr/>
          <w:p w:rsidR="00000000" w:rsidDel="00000000" w:rsidP="00000000" w:rsidRDefault="00000000" w:rsidRPr="00000000" w14:paraId="0000006C">
            <w:pPr>
              <w:rPr/>
            </w:pPr>
            <w:r w:rsidDel="00000000" w:rsidR="00000000" w:rsidRPr="00000000">
              <w:rPr>
                <w:rtl w:val="0"/>
              </w:rPr>
              <w:t xml:space="preserve">address</w:t>
            </w:r>
          </w:p>
        </w:tc>
      </w:tr>
    </w:tbl>
    <w:p w:rsidR="00000000" w:rsidDel="00000000" w:rsidP="00000000" w:rsidRDefault="00000000" w:rsidRPr="00000000" w14:paraId="0000006D">
      <w:pPr>
        <w:rPr>
          <w:b w:val="1"/>
          <w:sz w:val="24"/>
          <w:szCs w:val="24"/>
        </w:rPr>
      </w:pPr>
      <w:r w:rsidDel="00000000" w:rsidR="00000000" w:rsidRPr="00000000">
        <w:rPr>
          <w:b w:val="1"/>
          <w:sz w:val="24"/>
          <w:szCs w:val="24"/>
          <w:rtl w:val="0"/>
        </w:rPr>
        <w:t xml:space="preserve">Patient</w:t>
      </w:r>
    </w:p>
    <w:tbl>
      <w:tblPr>
        <w:tblStyle w:val="Table2"/>
        <w:tblpPr w:leftFromText="180" w:rightFromText="180" w:topFromText="0" w:bottomFromText="0" w:vertAnchor="text" w:horzAnchor="text" w:tblpX="2713" w:tblpY="90"/>
        <w:tblW w:w="5224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745"/>
        <w:gridCol w:w="877"/>
        <w:gridCol w:w="2065"/>
        <w:gridCol w:w="1537"/>
        <w:tblGridChange w:id="0">
          <w:tblGrid>
            <w:gridCol w:w="745"/>
            <w:gridCol w:w="877"/>
            <w:gridCol w:w="2065"/>
            <w:gridCol w:w="1537"/>
          </w:tblGrid>
        </w:tblGridChange>
      </w:tblGrid>
      <w:tr>
        <w:trPr>
          <w:cantSplit w:val="0"/>
          <w:trHeight w:val="368" w:hRule="atLeast"/>
          <w:tblHeader w:val="0"/>
        </w:trPr>
        <w:tc>
          <w:tcPr/>
          <w:p w:rsidR="00000000" w:rsidDel="00000000" w:rsidP="00000000" w:rsidRDefault="00000000" w:rsidRPr="00000000" w14:paraId="0000006E">
            <w:pPr>
              <w:rPr>
                <w:u w:val="single"/>
              </w:rPr>
            </w:pPr>
            <w:r w:rsidDel="00000000" w:rsidR="00000000" w:rsidRPr="00000000">
              <w:rPr>
                <w:u w:val="single"/>
                <w:rtl w:val="0"/>
              </w:rPr>
              <w:t xml:space="preserve">Did</w:t>
            </w:r>
          </w:p>
        </w:tc>
        <w:tc>
          <w:tcPr/>
          <w:p w:rsidR="00000000" w:rsidDel="00000000" w:rsidP="00000000" w:rsidRDefault="00000000" w:rsidRPr="00000000" w14:paraId="0000006F">
            <w:pPr>
              <w:rPr/>
            </w:pPr>
            <w:r w:rsidDel="00000000" w:rsidR="00000000" w:rsidRPr="00000000">
              <w:rPr>
                <w:rtl w:val="0"/>
              </w:rPr>
              <w:t xml:space="preserve">name</w:t>
            </w:r>
          </w:p>
        </w:tc>
        <w:tc>
          <w:tcPr/>
          <w:p w:rsidR="00000000" w:rsidDel="00000000" w:rsidP="00000000" w:rsidRDefault="00000000" w:rsidRPr="00000000" w14:paraId="00000070">
            <w:pPr>
              <w:rPr/>
            </w:pPr>
            <w:r w:rsidDel="00000000" w:rsidR="00000000" w:rsidRPr="00000000">
              <w:rPr>
                <w:rtl w:val="0"/>
              </w:rPr>
              <w:t xml:space="preserve">Department_id</w:t>
            </w:r>
          </w:p>
        </w:tc>
        <w:tc>
          <w:tcPr/>
          <w:p w:rsidR="00000000" w:rsidDel="00000000" w:rsidP="00000000" w:rsidRDefault="00000000" w:rsidRPr="00000000" w14:paraId="00000071">
            <w:pPr>
              <w:rPr/>
            </w:pPr>
            <w:r w:rsidDel="00000000" w:rsidR="00000000" w:rsidRPr="00000000">
              <w:rPr>
                <w:rtl w:val="0"/>
              </w:rPr>
              <w:t xml:space="preserve">Specialty</w:t>
            </w:r>
          </w:p>
        </w:tc>
      </w:tr>
    </w:tbl>
    <w:p w:rsidR="00000000" w:rsidDel="00000000" w:rsidP="00000000" w:rsidRDefault="00000000" w:rsidRPr="00000000" w14:paraId="00000072">
      <w:pPr>
        <w:rPr>
          <w:b w:val="1"/>
          <w:sz w:val="24"/>
          <w:szCs w:val="24"/>
        </w:rPr>
      </w:pPr>
      <w:r w:rsidDel="00000000" w:rsidR="00000000" w:rsidRPr="00000000">
        <w:rPr>
          <w:b w:val="1"/>
          <w:sz w:val="24"/>
          <w:szCs w:val="24"/>
          <w:rtl w:val="0"/>
        </w:rPr>
        <w:t xml:space="preserve">Doctor</w:t>
      </w:r>
    </w:p>
    <w:tbl>
      <w:tblPr>
        <w:tblStyle w:val="Table3"/>
        <w:tblpPr w:leftFromText="180" w:rightFromText="180" w:topFromText="0" w:bottomFromText="0" w:vertAnchor="text" w:horzAnchor="text" w:tblpX="4138" w:tblpY="398"/>
        <w:tblW w:w="2678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745"/>
        <w:gridCol w:w="1933"/>
        <w:tblGridChange w:id="0">
          <w:tblGrid>
            <w:gridCol w:w="745"/>
            <w:gridCol w:w="1933"/>
          </w:tblGrid>
        </w:tblGridChange>
      </w:tblGrid>
      <w:tr>
        <w:trPr>
          <w:cantSplit w:val="0"/>
          <w:trHeight w:val="386" w:hRule="atLeast"/>
          <w:tblHeader w:val="0"/>
        </w:trPr>
        <w:tc>
          <w:tcPr/>
          <w:p w:rsidR="00000000" w:rsidDel="00000000" w:rsidP="00000000" w:rsidRDefault="00000000" w:rsidRPr="00000000" w14:paraId="00000073">
            <w:pPr>
              <w:rPr>
                <w:u w:val="single"/>
              </w:rPr>
            </w:pPr>
            <w:r w:rsidDel="00000000" w:rsidR="00000000" w:rsidRPr="00000000">
              <w:rPr>
                <w:u w:val="single"/>
                <w:rtl w:val="0"/>
              </w:rPr>
              <w:t xml:space="preserve">Did</w:t>
            </w:r>
          </w:p>
        </w:tc>
        <w:tc>
          <w:tcPr/>
          <w:p w:rsidR="00000000" w:rsidDel="00000000" w:rsidP="00000000" w:rsidRDefault="00000000" w:rsidRPr="00000000" w14:paraId="00000074">
            <w:pPr>
              <w:rPr>
                <w:u w:val="single"/>
              </w:rPr>
            </w:pPr>
            <w:r w:rsidDel="00000000" w:rsidR="00000000" w:rsidRPr="00000000">
              <w:rPr>
                <w:u w:val="single"/>
                <w:rtl w:val="0"/>
              </w:rPr>
              <w:t xml:space="preserve">dayOfTheWeek</w:t>
            </w:r>
          </w:p>
        </w:tc>
      </w:tr>
    </w:tbl>
    <w:p w:rsidR="00000000" w:rsidDel="00000000" w:rsidP="00000000" w:rsidRDefault="00000000" w:rsidRPr="00000000" w14:paraId="00000075">
      <w:pPr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6">
      <w:pPr>
        <w:rPr>
          <w:b w:val="1"/>
          <w:sz w:val="24"/>
          <w:szCs w:val="24"/>
        </w:rPr>
      </w:pPr>
      <w:r w:rsidDel="00000000" w:rsidR="00000000" w:rsidRPr="00000000">
        <w:rPr>
          <w:b w:val="1"/>
          <w:sz w:val="24"/>
          <w:szCs w:val="24"/>
          <w:rtl w:val="0"/>
        </w:rPr>
        <w:t xml:space="preserve">Doc_availability</w:t>
      </w:r>
    </w:p>
    <w:tbl>
      <w:tblPr>
        <w:tblStyle w:val="Table4"/>
        <w:tblpPr w:leftFromText="180" w:rightFromText="180" w:topFromText="0" w:bottomFromText="0" w:vertAnchor="text" w:horzAnchor="text" w:tblpX="1736.9999999999993" w:tblpY="115"/>
        <w:tblW w:w="7623.000000000001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777"/>
        <w:gridCol w:w="709"/>
        <w:gridCol w:w="1611"/>
        <w:gridCol w:w="2065"/>
        <w:gridCol w:w="2461"/>
        <w:tblGridChange w:id="0">
          <w:tblGrid>
            <w:gridCol w:w="777"/>
            <w:gridCol w:w="709"/>
            <w:gridCol w:w="1611"/>
            <w:gridCol w:w="2065"/>
            <w:gridCol w:w="2461"/>
          </w:tblGrid>
        </w:tblGridChange>
      </w:tblGrid>
      <w:tr>
        <w:trPr>
          <w:cantSplit w:val="0"/>
          <w:trHeight w:val="368" w:hRule="atLeast"/>
          <w:tblHeader w:val="0"/>
        </w:trPr>
        <w:tc>
          <w:tcPr/>
          <w:p w:rsidR="00000000" w:rsidDel="00000000" w:rsidP="00000000" w:rsidRDefault="00000000" w:rsidRPr="00000000" w14:paraId="00000077">
            <w:pPr>
              <w:rPr>
                <w:u w:val="single"/>
              </w:rPr>
            </w:pPr>
            <w:r w:rsidDel="00000000" w:rsidR="00000000" w:rsidRPr="00000000">
              <w:rPr>
                <w:u w:val="single"/>
                <w:rtl w:val="0"/>
              </w:rPr>
              <w:t xml:space="preserve">pid</w:t>
            </w:r>
          </w:p>
        </w:tc>
        <w:tc>
          <w:tcPr/>
          <w:p w:rsidR="00000000" w:rsidDel="00000000" w:rsidP="00000000" w:rsidRDefault="00000000" w:rsidRPr="00000000" w14:paraId="00000078">
            <w:pPr>
              <w:rPr/>
            </w:pPr>
            <w:r w:rsidDel="00000000" w:rsidR="00000000" w:rsidRPr="00000000">
              <w:rPr>
                <w:rtl w:val="0"/>
              </w:rPr>
              <w:t xml:space="preserve">Did</w:t>
            </w:r>
          </w:p>
        </w:tc>
        <w:tc>
          <w:tcPr/>
          <w:p w:rsidR="00000000" w:rsidDel="00000000" w:rsidP="00000000" w:rsidRDefault="00000000" w:rsidRPr="00000000" w14:paraId="00000079">
            <w:pPr>
              <w:rPr/>
            </w:pPr>
            <w:r w:rsidDel="00000000" w:rsidR="00000000" w:rsidRPr="00000000">
              <w:rPr>
                <w:rtl w:val="0"/>
              </w:rPr>
              <w:t xml:space="preserve">roomNumber</w:t>
            </w:r>
          </w:p>
        </w:tc>
        <w:tc>
          <w:tcPr/>
          <w:p w:rsidR="00000000" w:rsidDel="00000000" w:rsidP="00000000" w:rsidRDefault="00000000" w:rsidRPr="00000000" w14:paraId="0000007A">
            <w:pPr>
              <w:rPr>
                <w:u w:val="single"/>
              </w:rPr>
            </w:pPr>
            <w:r w:rsidDel="00000000" w:rsidR="00000000" w:rsidRPr="00000000">
              <w:rPr>
                <w:u w:val="single"/>
                <w:rtl w:val="0"/>
              </w:rPr>
              <w:t xml:space="preserve">Admission_Date</w:t>
            </w:r>
          </w:p>
        </w:tc>
        <w:tc>
          <w:tcPr/>
          <w:p w:rsidR="00000000" w:rsidDel="00000000" w:rsidP="00000000" w:rsidRDefault="00000000" w:rsidRPr="00000000" w14:paraId="0000007B">
            <w:pPr>
              <w:rPr/>
            </w:pPr>
            <w:r w:rsidDel="00000000" w:rsidR="00000000" w:rsidRPr="00000000">
              <w:rPr>
                <w:rtl w:val="0"/>
              </w:rPr>
              <w:t xml:space="preserve">Duration_of_stay</w:t>
            </w:r>
          </w:p>
        </w:tc>
      </w:tr>
    </w:tbl>
    <w:p w:rsidR="00000000" w:rsidDel="00000000" w:rsidP="00000000" w:rsidRDefault="00000000" w:rsidRPr="00000000" w14:paraId="0000007C">
      <w:pPr>
        <w:rPr>
          <w:b w:val="1"/>
          <w:sz w:val="24"/>
          <w:szCs w:val="24"/>
        </w:rPr>
      </w:pPr>
      <w:r w:rsidDel="00000000" w:rsidR="00000000" w:rsidRPr="00000000">
        <w:rPr>
          <w:b w:val="1"/>
          <w:sz w:val="24"/>
          <w:szCs w:val="24"/>
          <w:rtl w:val="0"/>
        </w:rPr>
        <w:t xml:space="preserve">Admission</w:t>
      </w:r>
    </w:p>
    <w:p w:rsidR="00000000" w:rsidDel="00000000" w:rsidP="00000000" w:rsidRDefault="00000000" w:rsidRPr="00000000" w14:paraId="0000007D">
      <w:pPr>
        <w:rPr>
          <w:sz w:val="24"/>
          <w:szCs w:val="24"/>
        </w:rPr>
      </w:pPr>
      <w:r w:rsidDel="00000000" w:rsidR="00000000" w:rsidRPr="00000000">
        <w:rPr>
          <w:rtl w:val="0"/>
        </w:rPr>
      </w:r>
    </w:p>
    <w:tbl>
      <w:tblPr>
        <w:tblStyle w:val="Table5"/>
        <w:tblpPr w:leftFromText="180" w:rightFromText="180" w:topFromText="0" w:bottomFromText="0" w:vertAnchor="text" w:horzAnchor="text" w:tblpX="2483" w:tblpY="0"/>
        <w:tblW w:w="4394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2065"/>
        <w:gridCol w:w="2329"/>
        <w:tblGridChange w:id="0">
          <w:tblGrid>
            <w:gridCol w:w="2065"/>
            <w:gridCol w:w="2329"/>
          </w:tblGrid>
        </w:tblGridChange>
      </w:tblGrid>
      <w:tr>
        <w:trPr>
          <w:cantSplit w:val="0"/>
          <w:trHeight w:val="413" w:hRule="atLeast"/>
          <w:tblHeader w:val="0"/>
        </w:trPr>
        <w:tc>
          <w:tcPr/>
          <w:p w:rsidR="00000000" w:rsidDel="00000000" w:rsidP="00000000" w:rsidRDefault="00000000" w:rsidRPr="00000000" w14:paraId="0000007E">
            <w:pPr>
              <w:rPr>
                <w:u w:val="single"/>
              </w:rPr>
            </w:pPr>
            <w:r w:rsidDel="00000000" w:rsidR="00000000" w:rsidRPr="00000000">
              <w:rPr>
                <w:u w:val="single"/>
                <w:rtl w:val="0"/>
              </w:rPr>
              <w:t xml:space="preserve">Department_id</w:t>
            </w:r>
          </w:p>
        </w:tc>
        <w:tc>
          <w:tcPr/>
          <w:p w:rsidR="00000000" w:rsidDel="00000000" w:rsidP="00000000" w:rsidRDefault="00000000" w:rsidRPr="00000000" w14:paraId="0000007F">
            <w:pPr>
              <w:rPr/>
            </w:pPr>
            <w:r w:rsidDel="00000000" w:rsidR="00000000" w:rsidRPr="00000000">
              <w:rPr>
                <w:rtl w:val="0"/>
              </w:rPr>
              <w:t xml:space="preserve">Department_name</w:t>
            </w:r>
          </w:p>
        </w:tc>
      </w:tr>
    </w:tbl>
    <w:p w:rsidR="00000000" w:rsidDel="00000000" w:rsidP="00000000" w:rsidRDefault="00000000" w:rsidRPr="00000000" w14:paraId="00000080">
      <w:pPr>
        <w:rPr>
          <w:b w:val="1"/>
          <w:sz w:val="24"/>
          <w:szCs w:val="24"/>
        </w:rPr>
      </w:pPr>
      <w:r w:rsidDel="00000000" w:rsidR="00000000" w:rsidRPr="00000000">
        <w:rPr>
          <w:b w:val="1"/>
          <w:sz w:val="24"/>
          <w:szCs w:val="24"/>
          <w:rtl w:val="0"/>
        </w:rPr>
        <w:t xml:space="preserve">Department</w:t>
      </w:r>
    </w:p>
    <w:p w:rsidR="00000000" w:rsidDel="00000000" w:rsidP="00000000" w:rsidRDefault="00000000" w:rsidRPr="00000000" w14:paraId="00000081">
      <w:pPr>
        <w:rPr>
          <w:sz w:val="24"/>
          <w:szCs w:val="24"/>
        </w:rPr>
      </w:pPr>
      <w:r w:rsidDel="00000000" w:rsidR="00000000" w:rsidRPr="00000000">
        <w:rPr>
          <w:rtl w:val="0"/>
        </w:rPr>
      </w:r>
    </w:p>
    <w:tbl>
      <w:tblPr>
        <w:tblStyle w:val="Table6"/>
        <w:tblpPr w:leftFromText="180" w:rightFromText="180" w:topFromText="0" w:bottomFromText="0" w:vertAnchor="text" w:horzAnchor="text" w:tblpX="2968" w:tblpY="0"/>
        <w:tblW w:w="3687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745"/>
        <w:gridCol w:w="877"/>
        <w:gridCol w:w="2065"/>
        <w:tblGridChange w:id="0">
          <w:tblGrid>
            <w:gridCol w:w="745"/>
            <w:gridCol w:w="877"/>
            <w:gridCol w:w="2065"/>
          </w:tblGrid>
        </w:tblGridChange>
      </w:tblGrid>
      <w:tr>
        <w:trPr>
          <w:cantSplit w:val="0"/>
          <w:trHeight w:val="368" w:hRule="atLeast"/>
          <w:tblHeader w:val="0"/>
        </w:trPr>
        <w:tc>
          <w:tcPr/>
          <w:p w:rsidR="00000000" w:rsidDel="00000000" w:rsidP="00000000" w:rsidRDefault="00000000" w:rsidRPr="00000000" w14:paraId="00000082">
            <w:pPr>
              <w:rPr>
                <w:u w:val="single"/>
              </w:rPr>
            </w:pPr>
            <w:r w:rsidDel="00000000" w:rsidR="00000000" w:rsidRPr="00000000">
              <w:rPr>
                <w:u w:val="single"/>
                <w:rtl w:val="0"/>
              </w:rPr>
              <w:t xml:space="preserve">Nid</w:t>
            </w:r>
          </w:p>
        </w:tc>
        <w:tc>
          <w:tcPr/>
          <w:p w:rsidR="00000000" w:rsidDel="00000000" w:rsidP="00000000" w:rsidRDefault="00000000" w:rsidRPr="00000000" w14:paraId="00000083">
            <w:pPr>
              <w:rPr/>
            </w:pPr>
            <w:r w:rsidDel="00000000" w:rsidR="00000000" w:rsidRPr="00000000">
              <w:rPr>
                <w:rtl w:val="0"/>
              </w:rPr>
              <w:t xml:space="preserve">name</w:t>
            </w:r>
          </w:p>
        </w:tc>
        <w:tc>
          <w:tcPr/>
          <w:p w:rsidR="00000000" w:rsidDel="00000000" w:rsidP="00000000" w:rsidRDefault="00000000" w:rsidRPr="00000000" w14:paraId="00000084">
            <w:pPr>
              <w:rPr>
                <w:u w:val="single"/>
              </w:rPr>
            </w:pPr>
            <w:r w:rsidDel="00000000" w:rsidR="00000000" w:rsidRPr="00000000">
              <w:rPr>
                <w:u w:val="single"/>
                <w:rtl w:val="0"/>
              </w:rPr>
              <w:t xml:space="preserve">Department_id</w:t>
            </w:r>
          </w:p>
        </w:tc>
      </w:tr>
    </w:tbl>
    <w:p w:rsidR="00000000" w:rsidDel="00000000" w:rsidP="00000000" w:rsidRDefault="00000000" w:rsidRPr="00000000" w14:paraId="00000085">
      <w:pPr>
        <w:rPr>
          <w:b w:val="1"/>
          <w:sz w:val="24"/>
          <w:szCs w:val="24"/>
        </w:rPr>
      </w:pPr>
      <w:r w:rsidDel="00000000" w:rsidR="00000000" w:rsidRPr="00000000">
        <w:rPr>
          <w:b w:val="1"/>
          <w:sz w:val="24"/>
          <w:szCs w:val="24"/>
          <w:rtl w:val="0"/>
        </w:rPr>
        <w:t xml:space="preserve">Nurse</w:t>
      </w:r>
    </w:p>
    <w:p w:rsidR="00000000" w:rsidDel="00000000" w:rsidP="00000000" w:rsidRDefault="00000000" w:rsidRPr="00000000" w14:paraId="00000086">
      <w:pPr>
        <w:rPr>
          <w:sz w:val="24"/>
          <w:szCs w:val="24"/>
        </w:rPr>
      </w:pPr>
      <w:r w:rsidDel="00000000" w:rsidR="00000000" w:rsidRPr="00000000">
        <w:rPr>
          <w:rtl w:val="0"/>
        </w:rPr>
      </w:r>
    </w:p>
    <w:tbl>
      <w:tblPr>
        <w:tblStyle w:val="Table7"/>
        <w:tblpPr w:leftFromText="180" w:rightFromText="180" w:topFromText="0" w:bottomFromText="0" w:vertAnchor="text" w:horzAnchor="text" w:tblpX="1342" w:tblpY="0"/>
        <w:tblW w:w="6676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1537"/>
        <w:gridCol w:w="2065"/>
        <w:gridCol w:w="1405"/>
        <w:gridCol w:w="1669"/>
        <w:tblGridChange w:id="0">
          <w:tblGrid>
            <w:gridCol w:w="1537"/>
            <w:gridCol w:w="2065"/>
            <w:gridCol w:w="1405"/>
            <w:gridCol w:w="1669"/>
          </w:tblGrid>
        </w:tblGridChange>
      </w:tblGrid>
      <w:tr>
        <w:trPr>
          <w:cantSplit w:val="0"/>
          <w:trHeight w:val="413" w:hRule="atLeast"/>
          <w:tblHeader w:val="0"/>
        </w:trPr>
        <w:tc>
          <w:tcPr/>
          <w:p w:rsidR="00000000" w:rsidDel="00000000" w:rsidP="00000000" w:rsidRDefault="00000000" w:rsidRPr="00000000" w14:paraId="00000087">
            <w:pPr>
              <w:rPr>
                <w:u w:val="single"/>
              </w:rPr>
            </w:pPr>
            <w:r w:rsidDel="00000000" w:rsidR="00000000" w:rsidRPr="00000000">
              <w:rPr>
                <w:u w:val="single"/>
                <w:rtl w:val="0"/>
              </w:rPr>
              <w:t xml:space="preserve">roomNumber</w:t>
            </w:r>
          </w:p>
        </w:tc>
        <w:tc>
          <w:tcPr/>
          <w:p w:rsidR="00000000" w:rsidDel="00000000" w:rsidP="00000000" w:rsidRDefault="00000000" w:rsidRPr="00000000" w14:paraId="00000088">
            <w:pPr>
              <w:rPr/>
            </w:pPr>
            <w:r w:rsidDel="00000000" w:rsidR="00000000" w:rsidRPr="00000000">
              <w:rPr>
                <w:rtl w:val="0"/>
              </w:rPr>
              <w:t xml:space="preserve">Department_id</w:t>
            </w:r>
          </w:p>
        </w:tc>
        <w:tc>
          <w:tcPr/>
          <w:p w:rsidR="00000000" w:rsidDel="00000000" w:rsidP="00000000" w:rsidRDefault="00000000" w:rsidRPr="00000000" w14:paraId="00000089">
            <w:pPr>
              <w:rPr/>
            </w:pPr>
            <w:r w:rsidDel="00000000" w:rsidR="00000000" w:rsidRPr="00000000">
              <w:rPr>
                <w:rtl w:val="0"/>
              </w:rPr>
              <w:t xml:space="preserve">capacity</w:t>
            </w:r>
          </w:p>
        </w:tc>
        <w:tc>
          <w:tcPr/>
          <w:p w:rsidR="00000000" w:rsidDel="00000000" w:rsidP="00000000" w:rsidRDefault="00000000" w:rsidRPr="00000000" w14:paraId="0000008A">
            <w:pPr>
              <w:rPr/>
            </w:pPr>
            <w:r w:rsidDel="00000000" w:rsidR="00000000" w:rsidRPr="00000000">
              <w:rPr>
                <w:rtl w:val="0"/>
              </w:rPr>
              <w:t xml:space="preserve">CostPerDay</w:t>
            </w:r>
          </w:p>
        </w:tc>
      </w:tr>
    </w:tbl>
    <w:p w:rsidR="00000000" w:rsidDel="00000000" w:rsidP="00000000" w:rsidRDefault="00000000" w:rsidRPr="00000000" w14:paraId="0000008B">
      <w:pPr>
        <w:rPr>
          <w:b w:val="1"/>
          <w:sz w:val="24"/>
          <w:szCs w:val="24"/>
        </w:rPr>
      </w:pPr>
      <w:r w:rsidDel="00000000" w:rsidR="00000000" w:rsidRPr="00000000">
        <w:rPr>
          <w:b w:val="1"/>
          <w:sz w:val="24"/>
          <w:szCs w:val="24"/>
          <w:rtl w:val="0"/>
        </w:rPr>
        <w:t xml:space="preserve">Room</w:t>
      </w:r>
    </w:p>
    <w:p w:rsidR="00000000" w:rsidDel="00000000" w:rsidP="00000000" w:rsidRDefault="00000000" w:rsidRPr="00000000" w14:paraId="0000008C">
      <w:pPr>
        <w:spacing w:after="0" w:line="240" w:lineRule="auto"/>
        <w:rPr>
          <w:b w:val="1"/>
          <w:sz w:val="24"/>
          <w:szCs w:val="24"/>
        </w:rPr>
      </w:pPr>
      <w:r w:rsidDel="00000000" w:rsidR="00000000" w:rsidRPr="00000000">
        <w:rPr>
          <w:b w:val="1"/>
          <w:sz w:val="24"/>
          <w:szCs w:val="24"/>
          <w:rtl w:val="0"/>
        </w:rPr>
        <w:t xml:space="preserve">Notes:</w:t>
      </w:r>
    </w:p>
    <w:p w:rsidR="00000000" w:rsidDel="00000000" w:rsidP="00000000" w:rsidRDefault="00000000" w:rsidRPr="00000000" w14:paraId="0000008D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The duration of stay in table 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Admission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is in Days.</w:t>
      </w:r>
    </w:p>
    <w:p w:rsidR="00000000" w:rsidDel="00000000" w:rsidP="00000000" w:rsidRDefault="00000000" w:rsidRPr="00000000" w14:paraId="0000008E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The capacity in Room =  the number of beds inside the room.</w:t>
      </w:r>
    </w:p>
    <w:p w:rsidR="00000000" w:rsidDel="00000000" w:rsidP="00000000" w:rsidRDefault="00000000" w:rsidRPr="00000000" w14:paraId="0000008F">
      <w:pPr>
        <w:spacing w:after="0" w:line="240" w:lineRule="auto"/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0">
      <w:pPr>
        <w:spacing w:after="0" w:line="240" w:lineRule="auto"/>
        <w:rPr>
          <w:b w:val="1"/>
        </w:rPr>
      </w:pPr>
      <w:r w:rsidDel="00000000" w:rsidR="00000000" w:rsidRPr="00000000">
        <w:rPr>
          <w:b w:val="1"/>
          <w:rtl w:val="0"/>
        </w:rPr>
        <w:t xml:space="preserve">Write the following queries</w:t>
      </w:r>
    </w:p>
    <w:p w:rsidR="00000000" w:rsidDel="00000000" w:rsidP="00000000" w:rsidRDefault="00000000" w:rsidRPr="00000000" w14:paraId="00000091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rFonts w:ascii="Calibri" w:cs="Calibri" w:eastAsia="Calibri" w:hAnsi="Calibri"/>
          <w:b w:val="1"/>
          <w:i w:val="1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Give all the pid and names of patients who live in </w:t>
      </w:r>
      <w:r w:rsidDel="00000000" w:rsidR="00000000" w:rsidRPr="00000000">
        <w:rPr>
          <w:rFonts w:ascii="Calibri" w:cs="Calibri" w:eastAsia="Calibri" w:hAnsi="Calibri"/>
          <w:b w:val="1"/>
          <w:i w:val="1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Beirut</w:t>
      </w:r>
    </w:p>
    <w:p w:rsidR="00000000" w:rsidDel="00000000" w:rsidP="00000000" w:rsidRDefault="00000000" w:rsidRPr="00000000" w14:paraId="0000009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firstLine="0"/>
        <w:jc w:val="left"/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8"/>
          <w:szCs w:val="28"/>
          <w:highlight w:val="yellow"/>
          <w:u w:val="none"/>
          <w:vertAlign w:val="baseline"/>
          <w:rtl w:val="0"/>
        </w:rPr>
        <w:t xml:space="preserve">Select pid, name From patient Where address like ‘%beirut%’;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3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How many doctors work in the hospital?</w:t>
      </w:r>
    </w:p>
    <w:p w:rsidR="00000000" w:rsidDel="00000000" w:rsidP="00000000" w:rsidRDefault="00000000" w:rsidRPr="00000000" w14:paraId="0000009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firstLine="0"/>
        <w:jc w:val="left"/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2"/>
          <w:szCs w:val="22"/>
          <w:highlight w:val="yellow"/>
          <w:u w:val="none"/>
          <w:vertAlign w:val="baseline"/>
          <w:rtl w:val="0"/>
        </w:rPr>
        <w:t xml:space="preserve">Select count(did) docinhospital From doctor;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5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Give all the doctor names who work in the </w:t>
      </w:r>
      <w:r w:rsidDel="00000000" w:rsidR="00000000" w:rsidRPr="00000000">
        <w:rPr>
          <w:rFonts w:ascii="Calibri" w:cs="Calibri" w:eastAsia="Calibri" w:hAnsi="Calibri"/>
          <w:b w:val="1"/>
          <w:i w:val="1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maternity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department.</w:t>
      </w:r>
    </w:p>
    <w:p w:rsidR="00000000" w:rsidDel="00000000" w:rsidP="00000000" w:rsidRDefault="00000000" w:rsidRPr="00000000" w14:paraId="0000009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firstLine="0"/>
        <w:jc w:val="left"/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2"/>
          <w:szCs w:val="22"/>
          <w:highlight w:val="yellow"/>
          <w:u w:val="none"/>
          <w:vertAlign w:val="baseline"/>
          <w:rtl w:val="0"/>
        </w:rPr>
        <w:t xml:space="preserve">Select name from doctor natural join department where department_name=”maternity”;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7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Which department (id) has the maximum number of nurses?</w:t>
      </w:r>
    </w:p>
    <w:p w:rsidR="00000000" w:rsidDel="00000000" w:rsidP="00000000" w:rsidRDefault="00000000" w:rsidRPr="00000000" w14:paraId="0000009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firstLine="0"/>
        <w:jc w:val="left"/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2"/>
          <w:szCs w:val="22"/>
          <w:highlight w:val="yellow"/>
          <w:u w:val="none"/>
          <w:vertAlign w:val="baseline"/>
          <w:rtl w:val="0"/>
        </w:rPr>
        <w:t xml:space="preserve">Select department_id from nurse group by department_id having count (nid) = (select max(count(nid)) from nurse group by department_id);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9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Which patient(s) have stayed the longest in the hospital?</w:t>
      </w:r>
    </w:p>
    <w:p w:rsidR="00000000" w:rsidDel="00000000" w:rsidP="00000000" w:rsidRDefault="00000000" w:rsidRPr="00000000" w14:paraId="0000009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firstLine="0"/>
        <w:jc w:val="left"/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2"/>
          <w:szCs w:val="22"/>
          <w:highlight w:val="yellow"/>
          <w:u w:val="none"/>
          <w:vertAlign w:val="baseline"/>
          <w:rtl w:val="0"/>
        </w:rPr>
        <w:t xml:space="preserve">Select pid from admission where durationofstay = (select max(durationofstay) from admission);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B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To which department is the patient “Karim Asmar” admitted to?</w:t>
      </w:r>
    </w:p>
    <w:p w:rsidR="00000000" w:rsidDel="00000000" w:rsidP="00000000" w:rsidRDefault="00000000" w:rsidRPr="00000000" w14:paraId="0000009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firstLine="0"/>
        <w:jc w:val="left"/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2"/>
          <w:szCs w:val="22"/>
          <w:highlight w:val="yellow"/>
          <w:u w:val="none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2"/>
          <w:szCs w:val="22"/>
          <w:highlight w:val="yellow"/>
          <w:u w:val="none"/>
          <w:vertAlign w:val="baseline"/>
          <w:rtl w:val="0"/>
        </w:rPr>
        <w:t xml:space="preserve">Select department_name </w:t>
      </w:r>
    </w:p>
    <w:p w:rsidR="00000000" w:rsidDel="00000000" w:rsidP="00000000" w:rsidRDefault="00000000" w:rsidRPr="00000000" w14:paraId="0000009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firstLine="0"/>
        <w:jc w:val="left"/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2"/>
          <w:szCs w:val="22"/>
          <w:highlight w:val="yellow"/>
          <w:u w:val="none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2"/>
          <w:szCs w:val="22"/>
          <w:highlight w:val="yellow"/>
          <w:u w:val="none"/>
          <w:vertAlign w:val="baseline"/>
          <w:rtl w:val="0"/>
        </w:rPr>
        <w:t xml:space="preserve">From (admission natural join patient) , department</w:t>
      </w:r>
    </w:p>
    <w:p w:rsidR="00000000" w:rsidDel="00000000" w:rsidP="00000000" w:rsidRDefault="00000000" w:rsidRPr="00000000" w14:paraId="0000009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firstLine="0"/>
        <w:jc w:val="left"/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2"/>
          <w:szCs w:val="22"/>
          <w:highlight w:val="yellow"/>
          <w:u w:val="none"/>
          <w:vertAlign w:val="baseline"/>
          <w:rtl w:val="0"/>
        </w:rPr>
        <w:t xml:space="preserve">Where admission.did=department.department_id and name=”Karim Asmar”;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firstLine="0"/>
        <w:jc w:val="left"/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0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What does this query produce?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SELECT * FROM PATIENT NATURAL JOIN DOCTOR</w:t>
      </w:r>
    </w:p>
    <w:p w:rsidR="00000000" w:rsidDel="00000000" w:rsidP="00000000" w:rsidRDefault="00000000" w:rsidRPr="00000000" w14:paraId="000000A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2"/>
          <w:szCs w:val="22"/>
          <w:highlight w:val="yellow"/>
          <w:u w:val="none"/>
          <w:vertAlign w:val="baseline"/>
          <w:rtl w:val="0"/>
        </w:rPr>
        <w:t xml:space="preserve">Join between patient and doctor based on the same name///doctor and patient having the same name;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3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Output the departments who have more than 10 nurses.</w:t>
      </w:r>
    </w:p>
    <w:p w:rsidR="00000000" w:rsidDel="00000000" w:rsidP="00000000" w:rsidRDefault="00000000" w:rsidRPr="00000000" w14:paraId="000000A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firstLine="0"/>
        <w:jc w:val="left"/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2"/>
          <w:szCs w:val="22"/>
          <w:highlight w:val="yellow"/>
          <w:u w:val="none"/>
          <w:vertAlign w:val="baseline"/>
          <w:rtl w:val="0"/>
        </w:rPr>
        <w:t xml:space="preserve">Select department_id from nurse group by department_id having count(NID)&gt;10;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firstLine="0"/>
        <w:jc w:val="left"/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ORRRR</w:t>
      </w:r>
    </w:p>
    <w:p w:rsidR="00000000" w:rsidDel="00000000" w:rsidP="00000000" w:rsidRDefault="00000000" w:rsidRPr="00000000" w14:paraId="000000A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firstLine="0"/>
        <w:jc w:val="left"/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2"/>
          <w:szCs w:val="22"/>
          <w:highlight w:val="yellow"/>
          <w:u w:val="none"/>
          <w:vertAlign w:val="baseline"/>
          <w:rtl w:val="0"/>
        </w:rPr>
        <w:t xml:space="preserve">Select department_name from nurse natural join department group by department_id having count(NID)&gt;10;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firstLine="0"/>
        <w:jc w:val="left"/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8">
      <w:pPr>
        <w:spacing w:after="0" w:line="240" w:lineRule="auto"/>
        <w:rPr>
          <w:b w:val="1"/>
        </w:rPr>
      </w:pPr>
      <w:r w:rsidDel="00000000" w:rsidR="00000000" w:rsidRPr="00000000">
        <w:rPr>
          <w:b w:val="1"/>
          <w:rtl w:val="0"/>
        </w:rPr>
        <w:t xml:space="preserve">9) What’s the output of this query?</w:t>
      </w:r>
    </w:p>
    <w:tbl>
      <w:tblPr>
        <w:tblStyle w:val="Table8"/>
        <w:tblW w:w="9350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9350"/>
        <w:tblGridChange w:id="0">
          <w:tblGrid>
            <w:gridCol w:w="9350"/>
          </w:tblGrid>
        </w:tblGridChange>
      </w:tblGrid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A9">
            <w:pPr>
              <w:spacing w:line="276" w:lineRule="auto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SELECT did </w:t>
            </w:r>
          </w:p>
          <w:p w:rsidR="00000000" w:rsidDel="00000000" w:rsidP="00000000" w:rsidRDefault="00000000" w:rsidRPr="00000000" w14:paraId="000000AA">
            <w:pPr>
              <w:spacing w:line="276" w:lineRule="auto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FROM doc_availability </w:t>
            </w:r>
          </w:p>
          <w:p w:rsidR="00000000" w:rsidDel="00000000" w:rsidP="00000000" w:rsidRDefault="00000000" w:rsidRPr="00000000" w14:paraId="000000AB">
            <w:pPr>
              <w:spacing w:line="276" w:lineRule="auto"/>
              <w:rPr>
                <w:b w:val="1"/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WHERE dayOfTheWeek=’MONDAY’ AND dayOfTheWeek=’WEDNESDAY’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AC">
      <w:pPr>
        <w:spacing w:after="0" w:lineRule="auto"/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D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hanging="360"/>
        <w:jc w:val="left"/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Errrorrr</w:t>
      </w:r>
    </w:p>
    <w:p w:rsidR="00000000" w:rsidDel="00000000" w:rsidP="00000000" w:rsidRDefault="00000000" w:rsidRPr="00000000" w14:paraId="000000A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firstLine="0"/>
        <w:jc w:val="left"/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F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hanging="360"/>
        <w:jc w:val="left"/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Give all the names of the doctors and their IDs for those who are specialized in any kind of cancer. For example, breast cancer, colon cancer… and so on.</w:t>
      </w:r>
    </w:p>
    <w:p w:rsidR="00000000" w:rsidDel="00000000" w:rsidP="00000000" w:rsidRDefault="00000000" w:rsidRPr="00000000" w14:paraId="000000B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firstLine="0"/>
        <w:jc w:val="left"/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2"/>
          <w:szCs w:val="22"/>
          <w:highlight w:val="yellow"/>
          <w:u w:val="none"/>
          <w:vertAlign w:val="baseline"/>
          <w:rtl w:val="0"/>
        </w:rPr>
        <w:t xml:space="preserve">Select name,did from doctor where specialty like ‘%cancer’;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firstLine="0"/>
        <w:jc w:val="left"/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2">
      <w:pPr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sectPr>
      <w:headerReference r:id="rId7" w:type="default"/>
      <w:footerReference r:id="rId8" w:type="default"/>
      <w:pgSz w:h="15840" w:w="12240" w:orient="portrait"/>
      <w:pgMar w:bottom="1440" w:top="1440" w:left="1440" w:right="1440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Calibri"/>
  <w:font w:name="Georgia"/>
  <w:font w:name="Courier New"/>
  <w:font w:name="Noto Sans Symbols">
    <w:embedRegular w:fontKey="{00000000-0000-0000-0000-000000000000}" r:id="rId1" w:subsetted="0"/>
    <w:embedBold w:fontKey="{00000000-0000-0000-0000-000000000000}" r:id="rId2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B7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80"/>
        <w:tab w:val="right" w:leader="none" w:pos="9360"/>
      </w:tabs>
      <w:spacing w:after="0" w:before="0" w:line="240" w:lineRule="auto"/>
      <w:ind w:left="0" w:right="0" w:firstLine="0"/>
      <w:jc w:val="center"/>
      <w:rPr>
        <w:rFonts w:ascii="Calibri" w:cs="Calibri" w:eastAsia="Calibri" w:hAnsi="Calibri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Fonts w:ascii="Calibri" w:cs="Calibri" w:eastAsia="Calibri" w:hAnsi="Calibri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B8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80"/>
        <w:tab w:val="right" w:leader="none" w:pos="9360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B3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80"/>
        <w:tab w:val="right" w:leader="none" w:pos="9360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Fonts w:ascii="Calibri" w:cs="Calibri" w:eastAsia="Calibri" w:hAnsi="Calibri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  <w:rtl w:val="0"/>
      </w:rPr>
      <w:t xml:space="preserve">DB1</w:t>
    </w:r>
  </w:p>
  <w:p w:rsidR="00000000" w:rsidDel="00000000" w:rsidP="00000000" w:rsidRDefault="00000000" w:rsidRPr="00000000" w14:paraId="000000B4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80"/>
        <w:tab w:val="right" w:leader="none" w:pos="9360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Fonts w:ascii="Calibri" w:cs="Calibri" w:eastAsia="Calibri" w:hAnsi="Calibri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  <w:rtl w:val="0"/>
      </w:rPr>
      <w:t xml:space="preserve">UL-DataScience(II)</w:t>
    </w:r>
  </w:p>
  <w:p w:rsidR="00000000" w:rsidDel="00000000" w:rsidP="00000000" w:rsidRDefault="00000000" w:rsidRPr="00000000" w14:paraId="000000B5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80"/>
        <w:tab w:val="right" w:leader="none" w:pos="9360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Fonts w:ascii="Calibri" w:cs="Calibri" w:eastAsia="Calibri" w:hAnsi="Calibri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  <w:rtl w:val="0"/>
      </w:rPr>
      <w:t xml:space="preserve">Dr. Hamssa Hasrouny</w:t>
    </w:r>
  </w:p>
  <w:p w:rsidR="00000000" w:rsidDel="00000000" w:rsidP="00000000" w:rsidRDefault="00000000" w:rsidRPr="00000000" w14:paraId="000000B6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80"/>
        <w:tab w:val="right" w:leader="none" w:pos="9360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abstractNum w:abstractNumId="2">
    <w:lvl w:ilvl="0">
      <w:start w:val="1"/>
      <w:numFmt w:val="decimal"/>
      <w:lvlText w:val="%1)"/>
      <w:lvlJc w:val="left"/>
      <w:pPr>
        <w:ind w:left="720" w:hanging="360"/>
      </w:pPr>
      <w:rPr>
        <w:i w:val="0"/>
      </w:rPr>
    </w:lvl>
    <w:lvl w:ilvl="1">
      <w:start w:val="1"/>
      <w:numFmt w:val="lowerLetter"/>
      <w:lvlText w:val="%2."/>
      <w:lvlJc w:val="left"/>
      <w:pPr>
        <w:ind w:left="1440" w:hanging="360"/>
      </w:pPr>
      <w:rPr/>
    </w:lvl>
    <w:lvl w:ilvl="2">
      <w:start w:val="1"/>
      <w:numFmt w:val="lowerRoman"/>
      <w:lvlText w:val="%3."/>
      <w:lvlJc w:val="right"/>
      <w:pPr>
        <w:ind w:left="2160" w:hanging="180"/>
      </w:pPr>
      <w:rPr/>
    </w:lvl>
    <w:lvl w:ilvl="3">
      <w:start w:val="1"/>
      <w:numFmt w:val="decimal"/>
      <w:lvlText w:val="%4."/>
      <w:lvlJc w:val="left"/>
      <w:pPr>
        <w:ind w:left="2880" w:hanging="360"/>
      </w:pPr>
      <w:rPr/>
    </w:lvl>
    <w:lvl w:ilvl="4">
      <w:start w:val="1"/>
      <w:numFmt w:val="lowerLetter"/>
      <w:lvlText w:val="%5."/>
      <w:lvlJc w:val="left"/>
      <w:pPr>
        <w:ind w:left="3600" w:hanging="360"/>
      </w:pPr>
      <w:rPr/>
    </w:lvl>
    <w:lvl w:ilvl="5">
      <w:start w:val="1"/>
      <w:numFmt w:val="lowerRoman"/>
      <w:lvlText w:val="%6."/>
      <w:lvlJc w:val="right"/>
      <w:pPr>
        <w:ind w:left="4320" w:hanging="180"/>
      </w:pPr>
      <w:rPr/>
    </w:lvl>
    <w:lvl w:ilvl="6">
      <w:start w:val="1"/>
      <w:numFmt w:val="decimal"/>
      <w:lvlText w:val="%7."/>
      <w:lvlJc w:val="left"/>
      <w:pPr>
        <w:ind w:left="5040" w:hanging="360"/>
      </w:pPr>
      <w:rPr/>
    </w:lvl>
    <w:lvl w:ilvl="7">
      <w:start w:val="1"/>
      <w:numFmt w:val="lowerLetter"/>
      <w:lvlText w:val="%8."/>
      <w:lvlJc w:val="left"/>
      <w:pPr>
        <w:ind w:left="5760" w:hanging="360"/>
      </w:pPr>
      <w:rPr/>
    </w:lvl>
    <w:lvl w:ilvl="8">
      <w:start w:val="1"/>
      <w:numFmt w:val="lowerRoman"/>
      <w:lvlText w:val="%9."/>
      <w:lvlJc w:val="right"/>
      <w:pPr>
        <w:ind w:left="6480" w:hanging="180"/>
      </w:pPr>
      <w:rPr/>
    </w:lvl>
  </w:abstractNum>
  <w:abstractNum w:abstractNumId="3">
    <w:lvl w:ilvl="0">
      <w:start w:val="1"/>
      <w:numFmt w:val="decimal"/>
      <w:lvlText w:val="%1."/>
      <w:lvlJc w:val="left"/>
      <w:pPr>
        <w:ind w:left="720" w:hanging="360"/>
      </w:pPr>
      <w:rPr/>
    </w:lvl>
    <w:lvl w:ilvl="1">
      <w:start w:val="1"/>
      <w:numFmt w:val="lowerLetter"/>
      <w:lvlText w:val="%2."/>
      <w:lvlJc w:val="left"/>
      <w:pPr>
        <w:ind w:left="1440" w:hanging="360"/>
      </w:pPr>
      <w:rPr/>
    </w:lvl>
    <w:lvl w:ilvl="2">
      <w:start w:val="1"/>
      <w:numFmt w:val="lowerRoman"/>
      <w:lvlText w:val="%3."/>
      <w:lvlJc w:val="right"/>
      <w:pPr>
        <w:ind w:left="2160" w:hanging="180"/>
      </w:pPr>
      <w:rPr/>
    </w:lvl>
    <w:lvl w:ilvl="3">
      <w:start w:val="1"/>
      <w:numFmt w:val="decimal"/>
      <w:lvlText w:val="%4."/>
      <w:lvlJc w:val="left"/>
      <w:pPr>
        <w:ind w:left="2880" w:hanging="360"/>
      </w:pPr>
      <w:rPr/>
    </w:lvl>
    <w:lvl w:ilvl="4">
      <w:start w:val="1"/>
      <w:numFmt w:val="lowerLetter"/>
      <w:lvlText w:val="%5."/>
      <w:lvlJc w:val="left"/>
      <w:pPr>
        <w:ind w:left="3600" w:hanging="360"/>
      </w:pPr>
      <w:rPr/>
    </w:lvl>
    <w:lvl w:ilvl="5">
      <w:start w:val="1"/>
      <w:numFmt w:val="lowerRoman"/>
      <w:lvlText w:val="%6."/>
      <w:lvlJc w:val="right"/>
      <w:pPr>
        <w:ind w:left="4320" w:hanging="180"/>
      </w:pPr>
      <w:rPr/>
    </w:lvl>
    <w:lvl w:ilvl="6">
      <w:start w:val="1"/>
      <w:numFmt w:val="decimal"/>
      <w:lvlText w:val="%7."/>
      <w:lvlJc w:val="left"/>
      <w:pPr>
        <w:ind w:left="5040" w:hanging="360"/>
      </w:pPr>
      <w:rPr/>
    </w:lvl>
    <w:lvl w:ilvl="7">
      <w:start w:val="1"/>
      <w:numFmt w:val="lowerLetter"/>
      <w:lvlText w:val="%8."/>
      <w:lvlJc w:val="left"/>
      <w:pPr>
        <w:ind w:left="5760" w:hanging="360"/>
      </w:pPr>
      <w:rPr/>
    </w:lvl>
    <w:lvl w:ilvl="8">
      <w:start w:val="1"/>
      <w:numFmt w:val="lowerRoman"/>
      <w:lvlText w:val="%9."/>
      <w:lvlJc w:val="right"/>
      <w:pPr>
        <w:ind w:left="6480" w:hanging="180"/>
      </w:pPr>
      <w:rPr/>
    </w:lvl>
  </w:abstractNum>
  <w:abstractNum w:abstractNumId="4">
    <w:lvl w:ilvl="0">
      <w:start w:val="1"/>
      <w:numFmt w:val="lowerLetter"/>
      <w:lvlText w:val="%1)"/>
      <w:lvlJc w:val="left"/>
      <w:pPr>
        <w:ind w:left="720" w:hanging="360"/>
      </w:pPr>
      <w:rPr/>
    </w:lvl>
    <w:lvl w:ilvl="1">
      <w:start w:val="1"/>
      <w:numFmt w:val="lowerLetter"/>
      <w:lvlText w:val="%2."/>
      <w:lvlJc w:val="left"/>
      <w:pPr>
        <w:ind w:left="1440" w:hanging="360"/>
      </w:pPr>
      <w:rPr/>
    </w:lvl>
    <w:lvl w:ilvl="2">
      <w:start w:val="1"/>
      <w:numFmt w:val="lowerRoman"/>
      <w:lvlText w:val="%3."/>
      <w:lvlJc w:val="right"/>
      <w:pPr>
        <w:ind w:left="2160" w:hanging="180"/>
      </w:pPr>
      <w:rPr/>
    </w:lvl>
    <w:lvl w:ilvl="3">
      <w:start w:val="1"/>
      <w:numFmt w:val="decimal"/>
      <w:lvlText w:val="%4."/>
      <w:lvlJc w:val="left"/>
      <w:pPr>
        <w:ind w:left="2880" w:hanging="360"/>
      </w:pPr>
      <w:rPr/>
    </w:lvl>
    <w:lvl w:ilvl="4">
      <w:start w:val="1"/>
      <w:numFmt w:val="lowerLetter"/>
      <w:lvlText w:val="%5."/>
      <w:lvlJc w:val="left"/>
      <w:pPr>
        <w:ind w:left="3600" w:hanging="360"/>
      </w:pPr>
      <w:rPr/>
    </w:lvl>
    <w:lvl w:ilvl="5">
      <w:start w:val="1"/>
      <w:numFmt w:val="lowerRoman"/>
      <w:lvlText w:val="%6."/>
      <w:lvlJc w:val="right"/>
      <w:pPr>
        <w:ind w:left="4320" w:hanging="180"/>
      </w:pPr>
      <w:rPr/>
    </w:lvl>
    <w:lvl w:ilvl="6">
      <w:start w:val="1"/>
      <w:numFmt w:val="decimal"/>
      <w:lvlText w:val="%7."/>
      <w:lvlJc w:val="left"/>
      <w:pPr>
        <w:ind w:left="5040" w:hanging="360"/>
      </w:pPr>
      <w:rPr/>
    </w:lvl>
    <w:lvl w:ilvl="7">
      <w:start w:val="1"/>
      <w:numFmt w:val="lowerLetter"/>
      <w:lvlText w:val="%8."/>
      <w:lvlJc w:val="left"/>
      <w:pPr>
        <w:ind w:left="5760" w:hanging="360"/>
      </w:pPr>
      <w:rPr/>
    </w:lvl>
    <w:lvl w:ilvl="8">
      <w:start w:val="1"/>
      <w:numFmt w:val="lowerRoman"/>
      <w:lvlText w:val="%9."/>
      <w:lvlJc w:val="right"/>
      <w:pPr>
        <w:ind w:left="6480" w:hanging="180"/>
      </w:pPr>
      <w:rPr/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Calibri" w:cs="Calibri" w:eastAsia="Calibri" w:hAnsi="Calibri"/>
        <w:sz w:val="22"/>
        <w:szCs w:val="22"/>
        <w:lang w:val="en-US"/>
      </w:rPr>
    </w:rPrDefault>
    <w:pPrDefault>
      <w:pPr>
        <w:spacing w:after="200"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  <w:qFormat w:val="1"/>
    <w:rsid w:val="00866F81"/>
    <w:rPr>
      <w:rFonts w:eastAsiaTheme="minorEastAsia"/>
    </w:rPr>
  </w:style>
  <w:style w:type="character" w:styleId="DefaultParagraphFont" w:default="1">
    <w:name w:val="Default Paragraph Font"/>
    <w:uiPriority w:val="1"/>
    <w:semiHidden w:val="1"/>
    <w:unhideWhenUsed w:val="1"/>
  </w:style>
  <w:style w:type="table" w:styleId="Table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oList" w:default="1">
    <w:name w:val="No List"/>
    <w:uiPriority w:val="99"/>
    <w:semiHidden w:val="1"/>
    <w:unhideWhenUsed w:val="1"/>
  </w:style>
  <w:style w:type="table" w:styleId="TableGrid">
    <w:name w:val="Table Grid"/>
    <w:basedOn w:val="TableNormal"/>
    <w:uiPriority w:val="39"/>
    <w:rsid w:val="00866F81"/>
    <w:pPr>
      <w:spacing w:after="0" w:line="240" w:lineRule="auto"/>
    </w:pPr>
    <w:rPr>
      <w:rFonts w:eastAsiaTheme="minorEastAsia"/>
      <w:sz w:val="24"/>
      <w:szCs w:val="24"/>
    </w:rPr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type="paragraph" w:styleId="Header">
    <w:name w:val="header"/>
    <w:basedOn w:val="Normal"/>
    <w:link w:val="HeaderChar"/>
    <w:uiPriority w:val="99"/>
    <w:unhideWhenUsed w:val="1"/>
    <w:rsid w:val="00805644"/>
    <w:pPr>
      <w:tabs>
        <w:tab w:val="center" w:pos="4680"/>
        <w:tab w:val="right" w:pos="9360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805644"/>
    <w:rPr>
      <w:rFonts w:eastAsiaTheme="minorEastAsia"/>
    </w:rPr>
  </w:style>
  <w:style w:type="paragraph" w:styleId="Footer">
    <w:name w:val="footer"/>
    <w:basedOn w:val="Normal"/>
    <w:link w:val="FooterChar"/>
    <w:uiPriority w:val="99"/>
    <w:unhideWhenUsed w:val="1"/>
    <w:rsid w:val="00805644"/>
    <w:pPr>
      <w:tabs>
        <w:tab w:val="center" w:pos="4680"/>
        <w:tab w:val="right" w:pos="9360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805644"/>
    <w:rPr>
      <w:rFonts w:eastAsiaTheme="minorEastAsia"/>
    </w:rPr>
  </w:style>
  <w:style w:type="paragraph" w:styleId="BalloonText">
    <w:name w:val="Balloon Text"/>
    <w:basedOn w:val="Normal"/>
    <w:link w:val="BalloonTextChar"/>
    <w:uiPriority w:val="99"/>
    <w:semiHidden w:val="1"/>
    <w:unhideWhenUsed w:val="1"/>
    <w:rsid w:val="00805644"/>
    <w:pPr>
      <w:spacing w:after="0" w:line="240" w:lineRule="auto"/>
    </w:pPr>
    <w:rPr>
      <w:rFonts w:ascii="Tahoma" w:cs="Tahoma" w:hAnsi="Tahoma"/>
      <w:sz w:val="16"/>
      <w:szCs w:val="16"/>
    </w:rPr>
  </w:style>
  <w:style w:type="character" w:styleId="BalloonTextChar" w:customStyle="1">
    <w:name w:val="Balloon Text Char"/>
    <w:basedOn w:val="DefaultParagraphFont"/>
    <w:link w:val="BalloonText"/>
    <w:uiPriority w:val="99"/>
    <w:semiHidden w:val="1"/>
    <w:rsid w:val="00805644"/>
    <w:rPr>
      <w:rFonts w:ascii="Tahoma" w:cs="Tahoma" w:hAnsi="Tahoma" w:eastAsiaTheme="minorEastAsia"/>
      <w:sz w:val="16"/>
      <w:szCs w:val="16"/>
    </w:rPr>
  </w:style>
  <w:style w:type="paragraph" w:styleId="Default" w:customStyle="1">
    <w:name w:val="Default"/>
    <w:rsid w:val="00917573"/>
    <w:pPr>
      <w:autoSpaceDE w:val="0"/>
      <w:autoSpaceDN w:val="0"/>
      <w:adjustRightInd w:val="0"/>
      <w:spacing w:after="0" w:line="240" w:lineRule="auto"/>
    </w:pPr>
    <w:rPr>
      <w:rFonts w:ascii="Calibri" w:cs="Calibri" w:hAnsi="Calibri" w:eastAsiaTheme="minorEastAsia"/>
      <w:color w:val="000000"/>
      <w:sz w:val="24"/>
      <w:szCs w:val="24"/>
    </w:rPr>
  </w:style>
  <w:style w:type="paragraph" w:styleId="ListParagraph">
    <w:name w:val="List Paragraph"/>
    <w:basedOn w:val="Normal"/>
    <w:uiPriority w:val="34"/>
    <w:qFormat w:val="1"/>
    <w:rsid w:val="00C1184C"/>
    <w:pPr>
      <w:ind w:left="720"/>
      <w:contextualSpacing w:val="1"/>
    </w:p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pPr>
      <w:spacing w:after="0" w:line="240" w:lineRule="auto"/>
    </w:pPr>
    <w:rPr>
      <w:sz w:val="24"/>
      <w:szCs w:val="24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">
    <w:basedOn w:val="TableNormal"/>
    <w:pPr>
      <w:spacing w:after="0" w:line="240" w:lineRule="auto"/>
    </w:pPr>
    <w:rPr>
      <w:sz w:val="24"/>
      <w:szCs w:val="24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3">
    <w:basedOn w:val="TableNormal"/>
    <w:pPr>
      <w:spacing w:after="0" w:line="240" w:lineRule="auto"/>
    </w:pPr>
    <w:rPr>
      <w:sz w:val="24"/>
      <w:szCs w:val="24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4">
    <w:basedOn w:val="TableNormal"/>
    <w:pPr>
      <w:spacing w:after="0" w:line="240" w:lineRule="auto"/>
    </w:pPr>
    <w:rPr>
      <w:sz w:val="24"/>
      <w:szCs w:val="24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5">
    <w:basedOn w:val="TableNormal"/>
    <w:pPr>
      <w:spacing w:after="0" w:line="240" w:lineRule="auto"/>
    </w:pPr>
    <w:rPr>
      <w:sz w:val="24"/>
      <w:szCs w:val="24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6">
    <w:basedOn w:val="TableNormal"/>
    <w:pPr>
      <w:spacing w:after="0" w:line="240" w:lineRule="auto"/>
    </w:pPr>
    <w:rPr>
      <w:sz w:val="24"/>
      <w:szCs w:val="24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7">
    <w:basedOn w:val="TableNormal"/>
    <w:pPr>
      <w:spacing w:after="0" w:line="240" w:lineRule="auto"/>
    </w:pPr>
    <w:rPr>
      <w:sz w:val="24"/>
      <w:szCs w:val="24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8">
    <w:basedOn w:val="TableNormal"/>
    <w:pPr>
      <w:spacing w:after="0" w:line="240" w:lineRule="auto"/>
    </w:pPr>
    <w:rPr>
      <w:sz w:val="24"/>
      <w:szCs w:val="24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NotoSansSymbols-regular.ttf"/><Relationship Id="rId2" Type="http://schemas.openxmlformats.org/officeDocument/2006/relationships/font" Target="fonts/NotoSansSymbols-bold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4Kc5du8CADk1NhYyexLnaapRlBw==">CgMxLjA4AHIhMUlENVg2cjNmeDJrdzRrSGVnT2ZQejdQMXlZdGt1ckFz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2023-12-20T15:51:00Z</dcterms:created>
  <dc:creator>HH</dc:creator>
</cp:coreProperties>
</file>